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69" w:rsidRPr="005C7011" w:rsidRDefault="00E51369" w:rsidP="00A676AC">
      <w:pPr>
        <w:pStyle w:val="text"/>
        <w:spacing w:after="0" w:line="240" w:lineRule="auto"/>
        <w:rPr>
          <w:rFonts w:ascii="Georgia" w:eastAsia="Georgia" w:hAnsi="Georgia" w:cs="Georgia"/>
          <w:b/>
          <w:bCs/>
          <w:szCs w:val="22"/>
          <w:u w:val="single"/>
          <w:lang w:val="tr-TR"/>
        </w:rPr>
      </w:pPr>
      <w:r w:rsidRPr="005C7011">
        <w:rPr>
          <w:rFonts w:ascii="Georgia" w:hAnsi="Georgia"/>
          <w:b/>
          <w:bCs/>
          <w:szCs w:val="22"/>
          <w:u w:val="single"/>
          <w:lang w:val="tr-TR"/>
        </w:rPr>
        <w:t xml:space="preserve">Basın </w:t>
      </w:r>
      <w:r w:rsidR="00A676AC" w:rsidRPr="005C7011">
        <w:rPr>
          <w:rFonts w:ascii="Georgia" w:hAnsi="Georgia"/>
          <w:b/>
          <w:bCs/>
          <w:szCs w:val="22"/>
          <w:u w:val="single"/>
          <w:lang w:val="tr-TR"/>
        </w:rPr>
        <w:t>Açıklaması</w:t>
      </w:r>
      <w:r w:rsidRPr="005C7011">
        <w:rPr>
          <w:rFonts w:ascii="Georgia" w:hAnsi="Georgia"/>
          <w:b/>
          <w:bCs/>
          <w:szCs w:val="22"/>
          <w:u w:val="single"/>
          <w:lang w:val="de-DE"/>
        </w:rPr>
        <w:tab/>
      </w:r>
      <w:r w:rsidRPr="005C7011">
        <w:rPr>
          <w:rFonts w:ascii="Georgia" w:hAnsi="Georgia"/>
          <w:b/>
          <w:bCs/>
          <w:szCs w:val="22"/>
          <w:u w:val="single"/>
          <w:lang w:val="de-DE"/>
        </w:rPr>
        <w:tab/>
      </w:r>
      <w:r w:rsidRPr="005C7011">
        <w:rPr>
          <w:rFonts w:ascii="Georgia" w:hAnsi="Georgia"/>
          <w:b/>
          <w:bCs/>
          <w:szCs w:val="22"/>
          <w:u w:val="single"/>
          <w:lang w:val="de-DE"/>
        </w:rPr>
        <w:tab/>
      </w:r>
      <w:r w:rsidRPr="005C7011">
        <w:rPr>
          <w:rFonts w:ascii="Georgia" w:hAnsi="Georgia"/>
          <w:b/>
          <w:bCs/>
          <w:szCs w:val="22"/>
          <w:u w:val="single"/>
          <w:lang w:val="de-DE"/>
        </w:rPr>
        <w:tab/>
      </w:r>
      <w:r w:rsidRPr="005C7011">
        <w:rPr>
          <w:rFonts w:ascii="Georgia" w:hAnsi="Georgia"/>
          <w:b/>
          <w:bCs/>
          <w:szCs w:val="22"/>
          <w:u w:val="single"/>
          <w:lang w:val="de-DE"/>
        </w:rPr>
        <w:tab/>
      </w:r>
      <w:r w:rsidRPr="005C7011">
        <w:rPr>
          <w:rFonts w:ascii="Georgia" w:hAnsi="Georgia"/>
          <w:b/>
          <w:bCs/>
          <w:szCs w:val="22"/>
          <w:u w:val="single"/>
          <w:lang w:val="de-DE"/>
        </w:rPr>
        <w:tab/>
      </w:r>
      <w:r w:rsidR="00A676AC" w:rsidRPr="005C7011">
        <w:rPr>
          <w:rFonts w:ascii="Georgia" w:hAnsi="Georgia"/>
          <w:b/>
          <w:bCs/>
          <w:szCs w:val="22"/>
          <w:u w:val="single"/>
          <w:lang w:val="de-DE"/>
        </w:rPr>
        <w:t xml:space="preserve">    </w:t>
      </w:r>
      <w:r w:rsidR="00A676AC" w:rsidRPr="002E1AD8">
        <w:rPr>
          <w:rFonts w:ascii="Georgia" w:hAnsi="Georgia"/>
          <w:b/>
          <w:bCs/>
          <w:szCs w:val="22"/>
          <w:u w:val="single"/>
          <w:lang w:val="de-DE"/>
        </w:rPr>
        <w:t>3</w:t>
      </w:r>
      <w:r w:rsidRPr="002E1AD8">
        <w:rPr>
          <w:rFonts w:ascii="Georgia" w:hAnsi="Georgia"/>
          <w:b/>
          <w:bCs/>
          <w:szCs w:val="22"/>
          <w:u w:val="single"/>
          <w:lang w:val="de-DE"/>
        </w:rPr>
        <w:t xml:space="preserve"> </w:t>
      </w:r>
      <w:r w:rsidR="00A676AC" w:rsidRPr="002E1AD8">
        <w:rPr>
          <w:rFonts w:ascii="Georgia" w:hAnsi="Georgia"/>
          <w:b/>
          <w:bCs/>
          <w:szCs w:val="22"/>
          <w:u w:val="single"/>
          <w:lang w:val="de-DE"/>
        </w:rPr>
        <w:t>Ekim</w:t>
      </w:r>
      <w:r w:rsidRPr="002E1AD8">
        <w:rPr>
          <w:rFonts w:ascii="Georgia" w:hAnsi="Georgia"/>
          <w:b/>
          <w:bCs/>
          <w:szCs w:val="22"/>
          <w:u w:val="single"/>
          <w:lang w:val="de-DE"/>
        </w:rPr>
        <w:t xml:space="preserve"> 2018</w:t>
      </w:r>
      <w:r w:rsidRPr="005C7011">
        <w:rPr>
          <w:rFonts w:ascii="Georgia" w:hAnsi="Georgia"/>
          <w:b/>
          <w:bCs/>
          <w:szCs w:val="22"/>
          <w:u w:val="single"/>
          <w:lang w:val="de-DE"/>
        </w:rPr>
        <w:t xml:space="preserve">  </w:t>
      </w:r>
    </w:p>
    <w:p w:rsidR="00E51369" w:rsidRPr="005C7011" w:rsidRDefault="00E51369" w:rsidP="00A676AC">
      <w:pPr>
        <w:pStyle w:val="text"/>
        <w:spacing w:after="0" w:line="276" w:lineRule="auto"/>
        <w:jc w:val="both"/>
        <w:rPr>
          <w:rFonts w:ascii="Georgia" w:eastAsia="Georgia" w:hAnsi="Georgia" w:cs="Georgia"/>
          <w:b/>
          <w:bCs/>
          <w:szCs w:val="22"/>
          <w:lang w:val="tr-TR"/>
        </w:rPr>
      </w:pPr>
    </w:p>
    <w:p w:rsidR="00A676AC" w:rsidRPr="005C7011" w:rsidRDefault="00A676AC" w:rsidP="00A676A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676AC" w:rsidRPr="005C7011" w:rsidRDefault="00A676AC" w:rsidP="00A676AC">
      <w:pPr>
        <w:spacing w:line="360" w:lineRule="auto"/>
        <w:jc w:val="center"/>
        <w:rPr>
          <w:rFonts w:ascii="Georgia" w:hAnsi="Georgia"/>
          <w:sz w:val="28"/>
          <w:szCs w:val="22"/>
        </w:rPr>
      </w:pPr>
      <w:r w:rsidRPr="005C7011">
        <w:rPr>
          <w:rFonts w:ascii="Georgia" w:hAnsi="Georgia"/>
          <w:sz w:val="28"/>
          <w:szCs w:val="22"/>
        </w:rPr>
        <w:t>YARIN 4 EKİM HAYVANLARI KORUMA GÜNÜ!</w:t>
      </w:r>
    </w:p>
    <w:p w:rsidR="00A676AC" w:rsidRDefault="00A676AC" w:rsidP="00A676AC">
      <w:pPr>
        <w:spacing w:line="360" w:lineRule="auto"/>
        <w:jc w:val="center"/>
        <w:rPr>
          <w:rFonts w:ascii="Georgia" w:hAnsi="Georgia"/>
          <w:b/>
          <w:sz w:val="36"/>
          <w:szCs w:val="22"/>
        </w:rPr>
      </w:pPr>
      <w:bookmarkStart w:id="0" w:name="_GoBack"/>
      <w:bookmarkEnd w:id="0"/>
    </w:p>
    <w:p w:rsidR="00080C04" w:rsidRPr="00D42ED3" w:rsidRDefault="00080C04" w:rsidP="00080C04">
      <w:pPr>
        <w:spacing w:line="360" w:lineRule="auto"/>
        <w:jc w:val="center"/>
        <w:rPr>
          <w:rFonts w:ascii="Georgia" w:hAnsi="Georgia"/>
          <w:b/>
          <w:sz w:val="40"/>
          <w:szCs w:val="22"/>
        </w:rPr>
      </w:pPr>
      <w:proofErr w:type="spellStart"/>
      <w:r w:rsidRPr="002E1AD8">
        <w:rPr>
          <w:rFonts w:ascii="Georgia" w:hAnsi="Georgia"/>
          <w:b/>
          <w:sz w:val="40"/>
          <w:szCs w:val="22"/>
        </w:rPr>
        <w:t>Daha</w:t>
      </w:r>
      <w:proofErr w:type="spellEnd"/>
      <w:r w:rsidRPr="002E1AD8">
        <w:rPr>
          <w:rFonts w:ascii="Georgia" w:hAnsi="Georgia"/>
          <w:b/>
          <w:sz w:val="40"/>
          <w:szCs w:val="22"/>
        </w:rPr>
        <w:t xml:space="preserve"> </w:t>
      </w:r>
      <w:proofErr w:type="spellStart"/>
      <w:r w:rsidRPr="002E1AD8">
        <w:rPr>
          <w:rFonts w:ascii="Georgia" w:hAnsi="Georgia"/>
          <w:b/>
          <w:sz w:val="40"/>
          <w:szCs w:val="22"/>
        </w:rPr>
        <w:t>az</w:t>
      </w:r>
      <w:proofErr w:type="spellEnd"/>
      <w:r w:rsidRPr="002E1AD8">
        <w:rPr>
          <w:rFonts w:ascii="Georgia" w:hAnsi="Georgia"/>
          <w:b/>
          <w:sz w:val="40"/>
          <w:szCs w:val="22"/>
        </w:rPr>
        <w:t xml:space="preserve"> </w:t>
      </w:r>
      <w:proofErr w:type="spellStart"/>
      <w:r w:rsidRPr="002E1AD8">
        <w:rPr>
          <w:rFonts w:ascii="Georgia" w:hAnsi="Georgia"/>
          <w:b/>
          <w:sz w:val="40"/>
          <w:szCs w:val="22"/>
        </w:rPr>
        <w:t>plastik</w:t>
      </w:r>
      <w:proofErr w:type="spellEnd"/>
      <w:r w:rsidRPr="002E1AD8">
        <w:rPr>
          <w:rFonts w:ascii="Georgia" w:hAnsi="Georgia"/>
          <w:b/>
          <w:sz w:val="40"/>
          <w:szCs w:val="22"/>
        </w:rPr>
        <w:t xml:space="preserve">, </w:t>
      </w:r>
      <w:proofErr w:type="spellStart"/>
      <w:r w:rsidRPr="002E1AD8">
        <w:rPr>
          <w:rFonts w:ascii="Georgia" w:hAnsi="Georgia"/>
          <w:b/>
          <w:sz w:val="40"/>
          <w:szCs w:val="22"/>
        </w:rPr>
        <w:t>daha</w:t>
      </w:r>
      <w:proofErr w:type="spellEnd"/>
      <w:r w:rsidRPr="002E1AD8">
        <w:rPr>
          <w:rFonts w:ascii="Georgia" w:hAnsi="Georgia"/>
          <w:b/>
          <w:sz w:val="40"/>
          <w:szCs w:val="22"/>
        </w:rPr>
        <w:t xml:space="preserve"> </w:t>
      </w:r>
      <w:proofErr w:type="spellStart"/>
      <w:r w:rsidRPr="002E1AD8">
        <w:rPr>
          <w:rFonts w:ascii="Georgia" w:hAnsi="Georgia"/>
          <w:b/>
          <w:sz w:val="40"/>
          <w:szCs w:val="22"/>
        </w:rPr>
        <w:t>çok</w:t>
      </w:r>
      <w:proofErr w:type="spellEnd"/>
      <w:r w:rsidRPr="002E1AD8">
        <w:rPr>
          <w:rFonts w:ascii="Georgia" w:hAnsi="Georgia"/>
          <w:b/>
          <w:sz w:val="40"/>
          <w:szCs w:val="22"/>
        </w:rPr>
        <w:t xml:space="preserve"> </w:t>
      </w:r>
      <w:proofErr w:type="spellStart"/>
      <w:r w:rsidRPr="002E1AD8">
        <w:rPr>
          <w:rFonts w:ascii="Georgia" w:hAnsi="Georgia"/>
          <w:b/>
          <w:sz w:val="40"/>
          <w:szCs w:val="22"/>
        </w:rPr>
        <w:t>yaşam</w:t>
      </w:r>
      <w:proofErr w:type="spellEnd"/>
    </w:p>
    <w:p w:rsidR="00A676AC" w:rsidRPr="005C7011" w:rsidRDefault="00A676AC" w:rsidP="00A676A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676AC" w:rsidRPr="005C7011" w:rsidRDefault="00A676AC" w:rsidP="00A676A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5C7011">
        <w:rPr>
          <w:rFonts w:ascii="Georgia" w:hAnsi="Georgia"/>
          <w:sz w:val="22"/>
          <w:szCs w:val="22"/>
        </w:rPr>
        <w:t xml:space="preserve">Her </w:t>
      </w:r>
      <w:proofErr w:type="spellStart"/>
      <w:r w:rsidRPr="005C7011">
        <w:rPr>
          <w:rFonts w:ascii="Georgia" w:hAnsi="Georgia"/>
          <w:sz w:val="22"/>
          <w:szCs w:val="22"/>
        </w:rPr>
        <w:t>yıl</w:t>
      </w:r>
      <w:proofErr w:type="spellEnd"/>
      <w:r w:rsidRPr="005C7011">
        <w:rPr>
          <w:rFonts w:ascii="Georgia" w:hAnsi="Georgia"/>
          <w:sz w:val="22"/>
          <w:szCs w:val="22"/>
        </w:rPr>
        <w:t xml:space="preserve"> 4 </w:t>
      </w:r>
      <w:proofErr w:type="spellStart"/>
      <w:r w:rsidRPr="005C7011">
        <w:rPr>
          <w:rFonts w:ascii="Georgia" w:hAnsi="Georgia"/>
          <w:sz w:val="22"/>
          <w:szCs w:val="22"/>
        </w:rPr>
        <w:t>Ekim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tarihi</w:t>
      </w:r>
      <w:proofErr w:type="spellEnd"/>
      <w:r w:rsidRPr="005C7011">
        <w:rPr>
          <w:rFonts w:ascii="Georgia" w:hAnsi="Georgia"/>
          <w:sz w:val="22"/>
          <w:szCs w:val="22"/>
        </w:rPr>
        <w:t xml:space="preserve">, </w:t>
      </w:r>
      <w:proofErr w:type="spellStart"/>
      <w:r w:rsidRPr="005C7011">
        <w:rPr>
          <w:rFonts w:ascii="Georgia" w:hAnsi="Georgia"/>
          <w:sz w:val="22"/>
          <w:szCs w:val="22"/>
        </w:rPr>
        <w:t>tehlike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altındaki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türlere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ve</w:t>
      </w:r>
      <w:proofErr w:type="spellEnd"/>
      <w:r w:rsidRPr="005C7011">
        <w:rPr>
          <w:rFonts w:ascii="Georgia" w:hAnsi="Georgia"/>
          <w:sz w:val="22"/>
          <w:szCs w:val="22"/>
        </w:rPr>
        <w:t xml:space="preserve"> hayvanların yaşamı üzerindeki tehdide dikkat çekmek için Hayvanları Koruma Günü olarak kutlanıyor. WWF-Türkiye (Doğal Hayatı Koruma Vakfı), bu yıl 4 Ekim Hayvanları Koruma Günü’nde </w:t>
      </w:r>
      <w:r w:rsidRPr="005C7011">
        <w:rPr>
          <w:rFonts w:ascii="Georgia" w:hAnsi="Georgia"/>
          <w:b/>
          <w:sz w:val="22"/>
          <w:szCs w:val="22"/>
        </w:rPr>
        <w:t>“Plastik atıkların yaban hayatına etkisi”</w:t>
      </w:r>
      <w:r w:rsidRPr="005C7011">
        <w:rPr>
          <w:rFonts w:ascii="Georgia" w:hAnsi="Georgia"/>
          <w:sz w:val="22"/>
          <w:szCs w:val="22"/>
        </w:rPr>
        <w:t xml:space="preserve">ne dikkat çekiyor. Sadece gözümüzün gördüğü </w:t>
      </w:r>
      <w:r w:rsidRPr="005C7011">
        <w:rPr>
          <w:rFonts w:ascii="Georgia" w:hAnsi="Georgia"/>
          <w:noProof/>
          <w:sz w:val="22"/>
          <w:szCs w:val="22"/>
        </w:rPr>
        <w:t>hayvanları</w:t>
      </w:r>
      <w:r w:rsidRPr="005C7011">
        <w:rPr>
          <w:rFonts w:ascii="Georgia" w:hAnsi="Georgia"/>
          <w:sz w:val="22"/>
          <w:szCs w:val="22"/>
        </w:rPr>
        <w:t xml:space="preserve"> değil, yeryüzünde var olan tüm hayvanların yaşam hakkına sahip olduklarını hatırlamamızın önemini vurguluyor.</w:t>
      </w:r>
    </w:p>
    <w:p w:rsidR="00A676AC" w:rsidRPr="005C7011" w:rsidRDefault="00A676AC" w:rsidP="00A676AC">
      <w:pPr>
        <w:spacing w:line="276" w:lineRule="auto"/>
        <w:jc w:val="both"/>
        <w:rPr>
          <w:rFonts w:ascii="Georgia" w:hAnsi="Georgia" w:cstheme="minorHAnsi"/>
          <w:iCs/>
          <w:sz w:val="22"/>
          <w:szCs w:val="22"/>
        </w:rPr>
      </w:pPr>
    </w:p>
    <w:p w:rsidR="00A676AC" w:rsidRPr="005C7011" w:rsidRDefault="00A676AC" w:rsidP="00A676A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5C7011">
        <w:rPr>
          <w:rFonts w:ascii="Georgia" w:hAnsi="Georgia"/>
          <w:b/>
          <w:sz w:val="22"/>
          <w:szCs w:val="22"/>
        </w:rPr>
        <w:t>Omurgalılar</w:t>
      </w:r>
      <w:proofErr w:type="spellEnd"/>
      <w:r w:rsidRPr="005C7011">
        <w:rPr>
          <w:rFonts w:ascii="Georgia" w:hAnsi="Georgia"/>
          <w:b/>
          <w:sz w:val="22"/>
          <w:szCs w:val="22"/>
        </w:rPr>
        <w:t xml:space="preserve"> son 48 </w:t>
      </w:r>
      <w:proofErr w:type="spellStart"/>
      <w:r w:rsidRPr="005C7011">
        <w:rPr>
          <w:rFonts w:ascii="Georgia" w:hAnsi="Georgia"/>
          <w:b/>
          <w:sz w:val="22"/>
          <w:szCs w:val="22"/>
        </w:rPr>
        <w:t>yılda</w:t>
      </w:r>
      <w:proofErr w:type="spellEnd"/>
      <w:r w:rsidRPr="005C7011">
        <w:rPr>
          <w:rFonts w:ascii="Georgia" w:hAnsi="Georgia"/>
          <w:b/>
          <w:sz w:val="22"/>
          <w:szCs w:val="22"/>
        </w:rPr>
        <w:t xml:space="preserve"> yüzde 50 azaldı</w:t>
      </w:r>
    </w:p>
    <w:p w:rsidR="00F17B28" w:rsidRPr="005C7011" w:rsidRDefault="00F17B28" w:rsidP="00A676A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676AC" w:rsidRDefault="00A676AC" w:rsidP="00A676A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5C7011">
        <w:rPr>
          <w:rFonts w:ascii="Georgia" w:hAnsi="Georgia"/>
          <w:sz w:val="22"/>
          <w:szCs w:val="22"/>
        </w:rPr>
        <w:t xml:space="preserve">Bugün, yeryüzünde 7 milyarın üzerinde insan yaşıyor. 2050 yılında bu sayının 10 milyara yaklaşacağı öngörülüyor. </w:t>
      </w:r>
      <w:proofErr w:type="spellStart"/>
      <w:r w:rsidRPr="005C7011">
        <w:rPr>
          <w:rFonts w:ascii="Georgia" w:hAnsi="Georgia"/>
          <w:sz w:val="22"/>
          <w:szCs w:val="22"/>
        </w:rPr>
        <w:t>Hızla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artan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nüfus</w:t>
      </w:r>
      <w:proofErr w:type="spellEnd"/>
      <w:r w:rsidRPr="005C7011">
        <w:rPr>
          <w:rFonts w:ascii="Georgia" w:hAnsi="Georgia"/>
          <w:sz w:val="22"/>
          <w:szCs w:val="22"/>
        </w:rPr>
        <w:t xml:space="preserve">, </w:t>
      </w:r>
      <w:proofErr w:type="spellStart"/>
      <w:r w:rsidR="00633DCA">
        <w:rPr>
          <w:rFonts w:ascii="Georgia" w:hAnsi="Georgia"/>
          <w:sz w:val="22"/>
          <w:szCs w:val="22"/>
        </w:rPr>
        <w:t>iyi</w:t>
      </w:r>
      <w:proofErr w:type="spellEnd"/>
      <w:r w:rsidR="00633DCA">
        <w:rPr>
          <w:rFonts w:ascii="Georgia" w:hAnsi="Georgia"/>
          <w:sz w:val="22"/>
          <w:szCs w:val="22"/>
        </w:rPr>
        <w:t xml:space="preserve"> </w:t>
      </w:r>
      <w:proofErr w:type="spellStart"/>
      <w:r w:rsidR="00633DCA">
        <w:rPr>
          <w:rFonts w:ascii="Georgia" w:hAnsi="Georgia"/>
          <w:sz w:val="22"/>
          <w:szCs w:val="22"/>
        </w:rPr>
        <w:t>planlanmamış</w:t>
      </w:r>
      <w:proofErr w:type="spellEnd"/>
      <w:r w:rsidR="00633DCA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yapılaşma</w:t>
      </w:r>
      <w:proofErr w:type="spellEnd"/>
      <w:r w:rsidRPr="005C7011">
        <w:rPr>
          <w:rFonts w:ascii="Georgia" w:hAnsi="Georgia"/>
          <w:sz w:val="22"/>
          <w:szCs w:val="22"/>
        </w:rPr>
        <w:t xml:space="preserve">, </w:t>
      </w:r>
      <w:proofErr w:type="spellStart"/>
      <w:r w:rsidRPr="005C7011">
        <w:rPr>
          <w:rFonts w:ascii="Georgia" w:hAnsi="Georgia"/>
          <w:sz w:val="22"/>
          <w:szCs w:val="22"/>
        </w:rPr>
        <w:t>doğal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alanların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bozulması</w:t>
      </w:r>
      <w:proofErr w:type="spellEnd"/>
      <w:r w:rsidRPr="005C7011">
        <w:rPr>
          <w:rFonts w:ascii="Georgia" w:hAnsi="Georgia"/>
          <w:sz w:val="22"/>
          <w:szCs w:val="22"/>
        </w:rPr>
        <w:t xml:space="preserve">, </w:t>
      </w:r>
      <w:proofErr w:type="spellStart"/>
      <w:r w:rsidRPr="005C7011">
        <w:rPr>
          <w:rFonts w:ascii="Georgia" w:hAnsi="Georgia"/>
          <w:sz w:val="22"/>
          <w:szCs w:val="22"/>
        </w:rPr>
        <w:t>yasa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dışı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avcılık</w:t>
      </w:r>
      <w:proofErr w:type="spellEnd"/>
      <w:r w:rsidRPr="005C7011">
        <w:rPr>
          <w:rFonts w:ascii="Georgia" w:hAnsi="Georgia"/>
          <w:sz w:val="22"/>
          <w:szCs w:val="22"/>
        </w:rPr>
        <w:t xml:space="preserve"> ve ticaret, doğal hayatın dengesini bozuyor ve canlı türleri bir yok oluşa doğru sürükleniyor. Biz </w:t>
      </w:r>
      <w:proofErr w:type="spellStart"/>
      <w:r w:rsidRPr="005C7011">
        <w:rPr>
          <w:rFonts w:ascii="Georgia" w:hAnsi="Georgia"/>
          <w:sz w:val="22"/>
          <w:szCs w:val="22"/>
        </w:rPr>
        <w:t>çoğalırken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dünyamızı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paylaştığımız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diğer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canlıların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sayısı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hızla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azalıyor</w:t>
      </w:r>
      <w:proofErr w:type="spellEnd"/>
      <w:r w:rsidRPr="005C7011">
        <w:rPr>
          <w:rFonts w:ascii="Georgia" w:hAnsi="Georgia"/>
          <w:sz w:val="22"/>
          <w:szCs w:val="22"/>
        </w:rPr>
        <w:t>.</w:t>
      </w:r>
    </w:p>
    <w:p w:rsidR="00A676AC" w:rsidRPr="005C7011" w:rsidRDefault="00A676AC" w:rsidP="00A676A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ED027C" w:rsidRDefault="00ED027C" w:rsidP="00A676A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E5161B">
        <w:rPr>
          <w:rFonts w:ascii="Georgia" w:hAnsi="Georgia"/>
          <w:b/>
          <w:sz w:val="22"/>
          <w:szCs w:val="22"/>
        </w:rPr>
        <w:t xml:space="preserve">2050 </w:t>
      </w:r>
      <w:proofErr w:type="spellStart"/>
      <w:r w:rsidRPr="00E5161B">
        <w:rPr>
          <w:rFonts w:ascii="Georgia" w:hAnsi="Georgia"/>
          <w:b/>
          <w:sz w:val="22"/>
          <w:szCs w:val="22"/>
        </w:rPr>
        <w:t>yılında</w:t>
      </w:r>
      <w:proofErr w:type="spellEnd"/>
      <w:r w:rsidRPr="00E5161B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b/>
          <w:sz w:val="22"/>
          <w:szCs w:val="22"/>
        </w:rPr>
        <w:t>Akdeniz’de</w:t>
      </w:r>
      <w:proofErr w:type="spellEnd"/>
      <w:r w:rsidRPr="00E5161B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b/>
          <w:sz w:val="22"/>
          <w:szCs w:val="22"/>
        </w:rPr>
        <w:t>balıktan</w:t>
      </w:r>
      <w:proofErr w:type="spellEnd"/>
      <w:r w:rsidRPr="00E5161B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b/>
          <w:sz w:val="22"/>
          <w:szCs w:val="22"/>
        </w:rPr>
        <w:t>çok</w:t>
      </w:r>
      <w:proofErr w:type="spellEnd"/>
      <w:r w:rsidRPr="00E5161B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b/>
          <w:sz w:val="22"/>
          <w:szCs w:val="22"/>
        </w:rPr>
        <w:t>plastik</w:t>
      </w:r>
      <w:proofErr w:type="spellEnd"/>
      <w:r w:rsidRPr="00E5161B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b/>
          <w:sz w:val="22"/>
          <w:szCs w:val="22"/>
        </w:rPr>
        <w:t>atık</w:t>
      </w:r>
      <w:proofErr w:type="spellEnd"/>
      <w:r w:rsidRPr="00E5161B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b/>
          <w:sz w:val="22"/>
          <w:szCs w:val="22"/>
        </w:rPr>
        <w:t>olabilir</w:t>
      </w:r>
      <w:proofErr w:type="spellEnd"/>
    </w:p>
    <w:p w:rsidR="00F17B28" w:rsidRPr="005C7011" w:rsidRDefault="00F17B28" w:rsidP="00A676A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676AC" w:rsidRPr="005C7011" w:rsidRDefault="00A676AC" w:rsidP="00A676AC">
      <w:pPr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5C7011">
        <w:rPr>
          <w:rFonts w:ascii="Georgia" w:hAnsi="Georgia"/>
          <w:sz w:val="22"/>
          <w:szCs w:val="22"/>
        </w:rPr>
        <w:t>Denizlerdeki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yaban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hayatına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insan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tarafından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verilen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zararın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yüzde</w:t>
      </w:r>
      <w:proofErr w:type="spellEnd"/>
      <w:r w:rsidRPr="005C7011">
        <w:rPr>
          <w:rFonts w:ascii="Georgia" w:hAnsi="Georgia"/>
          <w:sz w:val="22"/>
          <w:szCs w:val="22"/>
        </w:rPr>
        <w:t xml:space="preserve"> 90’ı </w:t>
      </w:r>
      <w:proofErr w:type="spellStart"/>
      <w:r w:rsidRPr="005C7011">
        <w:rPr>
          <w:rFonts w:ascii="Georgia" w:hAnsi="Georgia"/>
          <w:sz w:val="22"/>
          <w:szCs w:val="22"/>
        </w:rPr>
        <w:t>plastik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kaynaklı</w:t>
      </w:r>
      <w:proofErr w:type="spellEnd"/>
      <w:r w:rsidRPr="005C7011">
        <w:rPr>
          <w:rFonts w:ascii="Georgia" w:hAnsi="Georgia"/>
          <w:sz w:val="22"/>
          <w:szCs w:val="22"/>
        </w:rPr>
        <w:t xml:space="preserve">. Dünyada 700 deniz canlısı türü plastik tehdidiyle karşı karşıya. </w:t>
      </w:r>
      <w:proofErr w:type="spellStart"/>
      <w:proofErr w:type="gramStart"/>
      <w:r w:rsidR="00080C04">
        <w:rPr>
          <w:rFonts w:ascii="Georgia" w:hAnsi="Georgia"/>
          <w:sz w:val="22"/>
          <w:szCs w:val="22"/>
        </w:rPr>
        <w:t>P</w:t>
      </w:r>
      <w:r w:rsidRPr="005C7011">
        <w:rPr>
          <w:rFonts w:ascii="Georgia" w:hAnsi="Georgia"/>
          <w:sz w:val="22"/>
          <w:szCs w:val="22"/>
        </w:rPr>
        <w:t>lastik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kirliliği</w:t>
      </w:r>
      <w:proofErr w:type="spellEnd"/>
      <w:r w:rsidRPr="005C7011">
        <w:rPr>
          <w:rFonts w:ascii="Georgia" w:hAnsi="Georgia"/>
          <w:sz w:val="22"/>
          <w:szCs w:val="22"/>
        </w:rPr>
        <w:t xml:space="preserve"> en </w:t>
      </w:r>
      <w:proofErr w:type="spellStart"/>
      <w:r w:rsidRPr="005C7011">
        <w:rPr>
          <w:rFonts w:ascii="Georgia" w:hAnsi="Georgia"/>
          <w:sz w:val="22"/>
          <w:szCs w:val="22"/>
        </w:rPr>
        <w:t>çok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kuşları</w:t>
      </w:r>
      <w:proofErr w:type="spellEnd"/>
      <w:r w:rsidRPr="005C7011">
        <w:rPr>
          <w:rFonts w:ascii="Georgia" w:hAnsi="Georgia"/>
          <w:sz w:val="22"/>
          <w:szCs w:val="22"/>
        </w:rPr>
        <w:t xml:space="preserve">, </w:t>
      </w:r>
      <w:proofErr w:type="spellStart"/>
      <w:r w:rsidRPr="005C7011">
        <w:rPr>
          <w:rFonts w:ascii="Georgia" w:hAnsi="Georgia"/>
          <w:sz w:val="22"/>
          <w:szCs w:val="22"/>
        </w:rPr>
        <w:t>balıkları</w:t>
      </w:r>
      <w:proofErr w:type="spellEnd"/>
      <w:r w:rsidRPr="005C7011">
        <w:rPr>
          <w:rFonts w:ascii="Georgia" w:hAnsi="Georgia"/>
          <w:sz w:val="22"/>
          <w:szCs w:val="22"/>
        </w:rPr>
        <w:t xml:space="preserve">, </w:t>
      </w:r>
      <w:proofErr w:type="spellStart"/>
      <w:r w:rsidRPr="005C7011">
        <w:rPr>
          <w:rFonts w:ascii="Georgia" w:hAnsi="Georgia"/>
          <w:sz w:val="22"/>
          <w:szCs w:val="22"/>
        </w:rPr>
        <w:t>deniz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memelilerini</w:t>
      </w:r>
      <w:proofErr w:type="spellEnd"/>
      <w:r w:rsidR="00633DCA">
        <w:rPr>
          <w:rFonts w:ascii="Georgia" w:hAnsi="Georgia"/>
          <w:sz w:val="22"/>
          <w:szCs w:val="22"/>
        </w:rPr>
        <w:t xml:space="preserve">, </w:t>
      </w:r>
      <w:proofErr w:type="spellStart"/>
      <w:r w:rsidR="00633DCA">
        <w:rPr>
          <w:rFonts w:ascii="Georgia" w:hAnsi="Georgia"/>
          <w:sz w:val="22"/>
          <w:szCs w:val="22"/>
        </w:rPr>
        <w:t>sürüngenleri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ve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omurgasızları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etkiliyor</w:t>
      </w:r>
      <w:proofErr w:type="spellEnd"/>
      <w:r w:rsidRPr="005C7011">
        <w:rPr>
          <w:rFonts w:ascii="Georgia" w:hAnsi="Georgia"/>
          <w:sz w:val="22"/>
          <w:szCs w:val="22"/>
        </w:rPr>
        <w:t>.</w:t>
      </w:r>
      <w:proofErr w:type="gramEnd"/>
      <w:r w:rsidRPr="005C7011">
        <w:rPr>
          <w:rFonts w:ascii="Georgia" w:hAnsi="Georgia"/>
          <w:sz w:val="22"/>
          <w:szCs w:val="22"/>
        </w:rPr>
        <w:t xml:space="preserve"> Deniz canlıları plastik atıklara dolanıp yaralanabiliyor, bunları yutabiliyor ve plastik kirliliği nedeniyle mikrop kapabiliyor.</w:t>
      </w:r>
    </w:p>
    <w:p w:rsidR="00F17B28" w:rsidRPr="005C7011" w:rsidRDefault="00F17B28" w:rsidP="00A676A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676AC" w:rsidRPr="005C7011" w:rsidRDefault="00A676AC" w:rsidP="00A676A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5C7011">
        <w:rPr>
          <w:rFonts w:ascii="Georgia" w:hAnsi="Georgia"/>
          <w:sz w:val="22"/>
          <w:szCs w:val="22"/>
        </w:rPr>
        <w:t xml:space="preserve">Deniz </w:t>
      </w:r>
      <w:proofErr w:type="spellStart"/>
      <w:r w:rsidRPr="005C7011">
        <w:rPr>
          <w:rFonts w:ascii="Georgia" w:hAnsi="Georgia"/>
          <w:sz w:val="22"/>
          <w:szCs w:val="22"/>
        </w:rPr>
        <w:t>kuşlarının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midesinde</w:t>
      </w:r>
      <w:proofErr w:type="spellEnd"/>
      <w:r w:rsidRPr="005C7011">
        <w:rPr>
          <w:rFonts w:ascii="Georgia" w:hAnsi="Georgia"/>
          <w:sz w:val="22"/>
          <w:szCs w:val="22"/>
        </w:rPr>
        <w:t xml:space="preserve"> 1960 </w:t>
      </w:r>
      <w:proofErr w:type="spellStart"/>
      <w:r w:rsidRPr="005C7011">
        <w:rPr>
          <w:rFonts w:ascii="Georgia" w:hAnsi="Georgia"/>
          <w:sz w:val="22"/>
          <w:szCs w:val="22"/>
        </w:rPr>
        <w:t>yılında</w:t>
      </w:r>
      <w:proofErr w:type="spellEnd"/>
      <w:r w:rsidRPr="005C7011">
        <w:rPr>
          <w:rFonts w:ascii="Georgia" w:hAnsi="Georgia"/>
          <w:sz w:val="22"/>
          <w:szCs w:val="22"/>
        </w:rPr>
        <w:t xml:space="preserve"> yüzde 5 oranında plastik vardı. </w:t>
      </w:r>
      <w:proofErr w:type="spellStart"/>
      <w:r w:rsidRPr="005C7011">
        <w:rPr>
          <w:rFonts w:ascii="Georgia" w:hAnsi="Georgia"/>
          <w:sz w:val="22"/>
          <w:szCs w:val="22"/>
        </w:rPr>
        <w:t>Bugün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bu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oran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yüzde</w:t>
      </w:r>
      <w:proofErr w:type="spellEnd"/>
      <w:r w:rsidRPr="005C7011">
        <w:rPr>
          <w:rFonts w:ascii="Georgia" w:hAnsi="Georgia"/>
          <w:sz w:val="22"/>
          <w:szCs w:val="22"/>
        </w:rPr>
        <w:t xml:space="preserve"> 90’ken, 2050 </w:t>
      </w:r>
      <w:proofErr w:type="spellStart"/>
      <w:r w:rsidRPr="005C7011">
        <w:rPr>
          <w:rFonts w:ascii="Georgia" w:hAnsi="Georgia"/>
          <w:sz w:val="22"/>
          <w:szCs w:val="22"/>
        </w:rPr>
        <w:t>yılında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yüzde</w:t>
      </w:r>
      <w:proofErr w:type="spellEnd"/>
      <w:r w:rsidRPr="005C7011">
        <w:rPr>
          <w:rFonts w:ascii="Georgia" w:hAnsi="Georgia"/>
          <w:sz w:val="22"/>
          <w:szCs w:val="22"/>
        </w:rPr>
        <w:t xml:space="preserve"> 9</w:t>
      </w:r>
      <w:r w:rsidR="00FF5C39">
        <w:rPr>
          <w:rFonts w:ascii="Georgia" w:hAnsi="Georgia"/>
          <w:sz w:val="22"/>
          <w:szCs w:val="22"/>
        </w:rPr>
        <w:t>9</w:t>
      </w:r>
      <w:r w:rsidRPr="005C7011">
        <w:rPr>
          <w:rFonts w:ascii="Georgia" w:hAnsi="Georgia"/>
          <w:sz w:val="22"/>
          <w:szCs w:val="22"/>
        </w:rPr>
        <w:t xml:space="preserve">’a </w:t>
      </w:r>
      <w:proofErr w:type="spellStart"/>
      <w:r w:rsidRPr="005C7011">
        <w:rPr>
          <w:rFonts w:ascii="Georgia" w:hAnsi="Georgia"/>
          <w:sz w:val="22"/>
          <w:szCs w:val="22"/>
        </w:rPr>
        <w:t>çıkabil</w:t>
      </w:r>
      <w:r w:rsidR="00A34787">
        <w:rPr>
          <w:rFonts w:ascii="Georgia" w:hAnsi="Georgia"/>
          <w:sz w:val="22"/>
          <w:szCs w:val="22"/>
        </w:rPr>
        <w:t>eceği</w:t>
      </w:r>
      <w:proofErr w:type="spellEnd"/>
      <w:r w:rsidR="00A34787">
        <w:rPr>
          <w:rFonts w:ascii="Georgia" w:hAnsi="Georgia"/>
          <w:sz w:val="22"/>
          <w:szCs w:val="22"/>
        </w:rPr>
        <w:t xml:space="preserve"> </w:t>
      </w:r>
      <w:proofErr w:type="spellStart"/>
      <w:r w:rsidR="00A34787">
        <w:rPr>
          <w:rFonts w:ascii="Georgia" w:hAnsi="Georgia"/>
          <w:sz w:val="22"/>
          <w:szCs w:val="22"/>
        </w:rPr>
        <w:t>öngörülüyor</w:t>
      </w:r>
      <w:proofErr w:type="spellEnd"/>
      <w:r w:rsidR="00A34787">
        <w:rPr>
          <w:rFonts w:ascii="Georgia" w:hAnsi="Georgia"/>
          <w:sz w:val="22"/>
          <w:szCs w:val="22"/>
        </w:rPr>
        <w:t xml:space="preserve">. </w:t>
      </w:r>
      <w:proofErr w:type="spellStart"/>
      <w:r w:rsidR="00A34787">
        <w:rPr>
          <w:rFonts w:ascii="Georgia" w:hAnsi="Georgia"/>
          <w:sz w:val="22"/>
          <w:szCs w:val="22"/>
        </w:rPr>
        <w:t>Akdeniz’deki</w:t>
      </w:r>
      <w:proofErr w:type="spellEnd"/>
      <w:r w:rsidR="00A34787">
        <w:rPr>
          <w:rFonts w:ascii="Georgia" w:hAnsi="Georgia"/>
          <w:sz w:val="22"/>
          <w:szCs w:val="22"/>
        </w:rPr>
        <w:t xml:space="preserve"> 60 </w:t>
      </w:r>
      <w:proofErr w:type="spellStart"/>
      <w:r w:rsidR="00A34787">
        <w:rPr>
          <w:rFonts w:ascii="Georgia" w:hAnsi="Georgia"/>
          <w:sz w:val="22"/>
          <w:szCs w:val="22"/>
        </w:rPr>
        <w:t>balık</w:t>
      </w:r>
      <w:proofErr w:type="spellEnd"/>
      <w:r w:rsidR="00A34787">
        <w:rPr>
          <w:rFonts w:ascii="Georgia" w:hAnsi="Georgia"/>
          <w:sz w:val="22"/>
          <w:szCs w:val="22"/>
        </w:rPr>
        <w:t xml:space="preserve"> </w:t>
      </w:r>
      <w:proofErr w:type="spellStart"/>
      <w:r w:rsidR="00A34787">
        <w:rPr>
          <w:rFonts w:ascii="Georgia" w:hAnsi="Georgia"/>
          <w:sz w:val="22"/>
          <w:szCs w:val="22"/>
        </w:rPr>
        <w:t>türü</w:t>
      </w:r>
      <w:proofErr w:type="spellEnd"/>
      <w:r w:rsidR="00A34787">
        <w:rPr>
          <w:rFonts w:ascii="Georgia" w:hAnsi="Georgia"/>
          <w:sz w:val="22"/>
          <w:szCs w:val="22"/>
        </w:rPr>
        <w:t xml:space="preserve"> de </w:t>
      </w:r>
      <w:proofErr w:type="spellStart"/>
      <w:r w:rsidR="00A34787">
        <w:rPr>
          <w:rFonts w:ascii="Georgia" w:hAnsi="Georgia"/>
          <w:sz w:val="22"/>
          <w:szCs w:val="22"/>
        </w:rPr>
        <w:t>plastik</w:t>
      </w:r>
      <w:proofErr w:type="spellEnd"/>
      <w:r w:rsidR="00A34787">
        <w:rPr>
          <w:rFonts w:ascii="Georgia" w:hAnsi="Georgia"/>
          <w:sz w:val="22"/>
          <w:szCs w:val="22"/>
        </w:rPr>
        <w:t xml:space="preserve"> </w:t>
      </w:r>
      <w:proofErr w:type="spellStart"/>
      <w:r w:rsidR="00A34787">
        <w:rPr>
          <w:rFonts w:ascii="Georgia" w:hAnsi="Georgia"/>
          <w:sz w:val="22"/>
          <w:szCs w:val="22"/>
        </w:rPr>
        <w:t>mağduru</w:t>
      </w:r>
      <w:proofErr w:type="spellEnd"/>
      <w:r w:rsidR="00A34787">
        <w:rPr>
          <w:rFonts w:ascii="Georgia" w:hAnsi="Georgia"/>
          <w:sz w:val="22"/>
          <w:szCs w:val="22"/>
        </w:rPr>
        <w:t xml:space="preserve">. </w:t>
      </w:r>
      <w:proofErr w:type="gramStart"/>
      <w:r w:rsidRPr="005C7011">
        <w:rPr>
          <w:rFonts w:ascii="Georgia" w:hAnsi="Georgia"/>
          <w:sz w:val="22"/>
          <w:szCs w:val="22"/>
        </w:rPr>
        <w:t xml:space="preserve">Bu </w:t>
      </w:r>
      <w:proofErr w:type="spellStart"/>
      <w:r w:rsidRPr="005C7011">
        <w:rPr>
          <w:rFonts w:ascii="Georgia" w:hAnsi="Georgia"/>
          <w:sz w:val="22"/>
          <w:szCs w:val="22"/>
        </w:rPr>
        <w:t>gidişle</w:t>
      </w:r>
      <w:proofErr w:type="spellEnd"/>
      <w:r w:rsidRPr="005C7011">
        <w:rPr>
          <w:rFonts w:ascii="Georgia" w:hAnsi="Georgia"/>
          <w:sz w:val="22"/>
          <w:szCs w:val="22"/>
        </w:rPr>
        <w:t xml:space="preserve">, 2050 </w:t>
      </w:r>
      <w:proofErr w:type="spellStart"/>
      <w:r w:rsidRPr="005C7011">
        <w:rPr>
          <w:rFonts w:ascii="Georgia" w:hAnsi="Georgia"/>
          <w:sz w:val="22"/>
          <w:szCs w:val="22"/>
        </w:rPr>
        <w:t>yılında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Akdeniz’de</w:t>
      </w:r>
      <w:proofErr w:type="spellEnd"/>
      <w:r w:rsidRPr="005C7011">
        <w:rPr>
          <w:rFonts w:ascii="Georgia" w:hAnsi="Georgia"/>
          <w:sz w:val="22"/>
          <w:szCs w:val="22"/>
        </w:rPr>
        <w:t xml:space="preserve"> balıktan çok plastik atık olabilir.</w:t>
      </w:r>
      <w:proofErr w:type="gramEnd"/>
    </w:p>
    <w:p w:rsidR="00F17B28" w:rsidRPr="005C7011" w:rsidRDefault="00F17B28" w:rsidP="00A676A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676AC" w:rsidRDefault="00080C04" w:rsidP="00A676AC">
      <w:pPr>
        <w:spacing w:line="276" w:lineRule="auto"/>
        <w:jc w:val="both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D</w:t>
      </w:r>
      <w:r w:rsidR="00A676AC" w:rsidRPr="005C7011">
        <w:rPr>
          <w:rFonts w:ascii="Georgia" w:hAnsi="Georgia"/>
          <w:sz w:val="22"/>
          <w:szCs w:val="22"/>
        </w:rPr>
        <w:t xml:space="preserve">eniz </w:t>
      </w:r>
      <w:proofErr w:type="spellStart"/>
      <w:r w:rsidR="00A676AC" w:rsidRPr="005C7011">
        <w:rPr>
          <w:rFonts w:ascii="Georgia" w:hAnsi="Georgia"/>
          <w:sz w:val="22"/>
          <w:szCs w:val="22"/>
        </w:rPr>
        <w:t>kaplumbağası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türleri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de </w:t>
      </w:r>
      <w:proofErr w:type="spellStart"/>
      <w:r w:rsidR="00A676AC" w:rsidRPr="005C7011">
        <w:rPr>
          <w:rFonts w:ascii="Georgia" w:hAnsi="Georgia"/>
          <w:sz w:val="22"/>
          <w:szCs w:val="22"/>
        </w:rPr>
        <w:t>plastik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atıklardan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etkileniyor</w:t>
      </w:r>
      <w:proofErr w:type="spellEnd"/>
      <w:r w:rsidR="00A676AC" w:rsidRPr="005C7011">
        <w:rPr>
          <w:rFonts w:ascii="Georgia" w:hAnsi="Georgia"/>
          <w:sz w:val="22"/>
          <w:szCs w:val="22"/>
        </w:rPr>
        <w:t>.</w:t>
      </w:r>
      <w:proofErr w:type="gram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İribaş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deniz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kaplumbağalarının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(</w:t>
      </w:r>
      <w:proofErr w:type="spellStart"/>
      <w:r w:rsidR="00633DCA">
        <w:rPr>
          <w:rFonts w:ascii="Georgia" w:hAnsi="Georgia"/>
          <w:sz w:val="22"/>
          <w:szCs w:val="22"/>
        </w:rPr>
        <w:t>C</w:t>
      </w:r>
      <w:r w:rsidR="00A676AC" w:rsidRPr="005C7011">
        <w:rPr>
          <w:rFonts w:ascii="Georgia" w:hAnsi="Georgia"/>
          <w:sz w:val="22"/>
          <w:szCs w:val="22"/>
        </w:rPr>
        <w:t>aretta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caretta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) </w:t>
      </w:r>
      <w:proofErr w:type="spellStart"/>
      <w:r w:rsidR="00A676AC" w:rsidRPr="005C7011">
        <w:rPr>
          <w:rFonts w:ascii="Georgia" w:hAnsi="Georgia"/>
          <w:sz w:val="22"/>
          <w:szCs w:val="22"/>
        </w:rPr>
        <w:t>yüzde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35’inin </w:t>
      </w:r>
      <w:proofErr w:type="spellStart"/>
      <w:r w:rsidR="00A676AC" w:rsidRPr="005C7011">
        <w:rPr>
          <w:rFonts w:ascii="Georgia" w:hAnsi="Georgia"/>
          <w:sz w:val="22"/>
          <w:szCs w:val="22"/>
        </w:rPr>
        <w:t>sindirim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sisteminde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plastik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atıklar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bulunuyor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. Deniz </w:t>
      </w:r>
      <w:proofErr w:type="spellStart"/>
      <w:r w:rsidR="00A676AC" w:rsidRPr="005C7011">
        <w:rPr>
          <w:rFonts w:ascii="Georgia" w:hAnsi="Georgia"/>
          <w:sz w:val="22"/>
          <w:szCs w:val="22"/>
        </w:rPr>
        <w:t>kaplumbağaları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plastik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poşetleri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deniz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anası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zannederek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yedikleri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için</w:t>
      </w:r>
      <w:proofErr w:type="spellEnd"/>
      <w:r w:rsidR="00A676AC"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="00A676AC" w:rsidRPr="005C7011">
        <w:rPr>
          <w:rFonts w:ascii="Georgia" w:hAnsi="Georgia"/>
          <w:sz w:val="22"/>
          <w:szCs w:val="22"/>
        </w:rPr>
        <w:t>ölebiliyor</w:t>
      </w:r>
      <w:proofErr w:type="spellEnd"/>
      <w:r w:rsidR="00A676AC" w:rsidRPr="005C7011">
        <w:rPr>
          <w:rFonts w:ascii="Georgia" w:hAnsi="Georgia"/>
          <w:sz w:val="22"/>
          <w:szCs w:val="22"/>
        </w:rPr>
        <w:t>.</w:t>
      </w:r>
    </w:p>
    <w:p w:rsidR="006A653D" w:rsidRPr="005C7011" w:rsidRDefault="006A653D" w:rsidP="00A676A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A653D" w:rsidRPr="00E5161B" w:rsidRDefault="006A653D" w:rsidP="00E5161B">
      <w:pPr>
        <w:spacing w:line="276" w:lineRule="auto"/>
        <w:rPr>
          <w:rFonts w:ascii="Georgia" w:hAnsi="Georgia"/>
          <w:sz w:val="22"/>
          <w:szCs w:val="22"/>
        </w:rPr>
      </w:pPr>
      <w:proofErr w:type="spellStart"/>
      <w:r w:rsidRPr="00E5161B">
        <w:rPr>
          <w:rFonts w:ascii="Georgia" w:hAnsi="Georgia"/>
          <w:sz w:val="22"/>
          <w:szCs w:val="22"/>
        </w:rPr>
        <w:t>Plastik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atıklar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yaban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hayatı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canlıları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tarafından</w:t>
      </w:r>
      <w:proofErr w:type="spellEnd"/>
      <w:r w:rsidRPr="00E5161B">
        <w:rPr>
          <w:rFonts w:ascii="Georgia" w:hAnsi="Georgia"/>
          <w:sz w:val="22"/>
          <w:szCs w:val="22"/>
        </w:rPr>
        <w:t xml:space="preserve"> da </w:t>
      </w:r>
      <w:proofErr w:type="spellStart"/>
      <w:r w:rsidRPr="00E5161B">
        <w:rPr>
          <w:rFonts w:ascii="Georgia" w:hAnsi="Georgia"/>
          <w:sz w:val="22"/>
          <w:szCs w:val="22"/>
        </w:rPr>
        <w:t>yiyecek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zannedilerek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yenebiliyor</w:t>
      </w:r>
      <w:proofErr w:type="spellEnd"/>
      <w:r w:rsidRPr="00E5161B">
        <w:rPr>
          <w:rFonts w:ascii="Georgia" w:hAnsi="Georgia"/>
          <w:sz w:val="22"/>
          <w:szCs w:val="22"/>
        </w:rPr>
        <w:t xml:space="preserve">. Bu durum, hem </w:t>
      </w:r>
      <w:proofErr w:type="spellStart"/>
      <w:r w:rsidRPr="00E5161B">
        <w:rPr>
          <w:rFonts w:ascii="Georgia" w:hAnsi="Georgia"/>
          <w:sz w:val="22"/>
          <w:szCs w:val="22"/>
        </w:rPr>
        <w:t>sindirim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sistemi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problemlerine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yol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açıyor</w:t>
      </w:r>
      <w:proofErr w:type="spellEnd"/>
      <w:r w:rsidRPr="00E5161B">
        <w:rPr>
          <w:rFonts w:ascii="Georgia" w:hAnsi="Georgia"/>
          <w:sz w:val="22"/>
          <w:szCs w:val="22"/>
        </w:rPr>
        <w:t xml:space="preserve"> hem de </w:t>
      </w:r>
      <w:proofErr w:type="spellStart"/>
      <w:r w:rsidRPr="00E5161B">
        <w:rPr>
          <w:rFonts w:ascii="Georgia" w:hAnsi="Georgia"/>
          <w:sz w:val="22"/>
          <w:szCs w:val="22"/>
        </w:rPr>
        <w:t>yalancı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tokluk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hissi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yaratarak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="00A224E8">
        <w:rPr>
          <w:rFonts w:ascii="Georgia" w:hAnsi="Georgia"/>
          <w:sz w:val="22"/>
          <w:szCs w:val="22"/>
        </w:rPr>
        <w:t>canlıların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besinsizlikten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ölmesine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sebep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oluyor</w:t>
      </w:r>
      <w:proofErr w:type="spellEnd"/>
      <w:r w:rsidRPr="00E5161B">
        <w:rPr>
          <w:rFonts w:ascii="Georgia" w:hAnsi="Georgia"/>
          <w:sz w:val="22"/>
          <w:szCs w:val="22"/>
        </w:rPr>
        <w:t xml:space="preserve">. </w:t>
      </w:r>
      <w:proofErr w:type="spellStart"/>
      <w:r w:rsidRPr="00E5161B">
        <w:rPr>
          <w:rFonts w:ascii="Georgia" w:hAnsi="Georgia"/>
          <w:sz w:val="22"/>
          <w:szCs w:val="22"/>
        </w:rPr>
        <w:t>Ayrıca</w:t>
      </w:r>
      <w:proofErr w:type="spellEnd"/>
      <w:r w:rsidRPr="00E5161B">
        <w:rPr>
          <w:rFonts w:ascii="Georgia" w:hAnsi="Georgia"/>
          <w:sz w:val="22"/>
          <w:szCs w:val="22"/>
        </w:rPr>
        <w:t xml:space="preserve">, </w:t>
      </w:r>
      <w:proofErr w:type="spellStart"/>
      <w:r w:rsidRPr="00E5161B">
        <w:rPr>
          <w:rFonts w:ascii="Georgia" w:hAnsi="Georgia"/>
          <w:sz w:val="22"/>
          <w:szCs w:val="22"/>
        </w:rPr>
        <w:t>plastik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atıkların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içerdiği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kimyasallar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zehirlenmelere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ve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hastalıklara</w:t>
      </w:r>
      <w:proofErr w:type="spellEnd"/>
      <w:r w:rsidRPr="00E5161B">
        <w:rPr>
          <w:rFonts w:ascii="Georgia" w:hAnsi="Georgia"/>
          <w:sz w:val="22"/>
          <w:szCs w:val="22"/>
        </w:rPr>
        <w:t xml:space="preserve"> da </w:t>
      </w:r>
      <w:proofErr w:type="spellStart"/>
      <w:r w:rsidRPr="00E5161B">
        <w:rPr>
          <w:rFonts w:ascii="Georgia" w:hAnsi="Georgia"/>
          <w:sz w:val="22"/>
          <w:szCs w:val="22"/>
        </w:rPr>
        <w:t>yol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açabiliyor</w:t>
      </w:r>
      <w:proofErr w:type="spellEnd"/>
      <w:r w:rsidRPr="00E5161B">
        <w:rPr>
          <w:rFonts w:ascii="Georgia" w:hAnsi="Georgia"/>
          <w:sz w:val="22"/>
          <w:szCs w:val="22"/>
        </w:rPr>
        <w:t>.</w:t>
      </w:r>
    </w:p>
    <w:p w:rsidR="006A653D" w:rsidRPr="00E5161B" w:rsidRDefault="006A653D" w:rsidP="00E5161B">
      <w:pPr>
        <w:spacing w:line="276" w:lineRule="auto"/>
        <w:rPr>
          <w:rFonts w:ascii="Georgia" w:hAnsi="Georgia"/>
          <w:sz w:val="22"/>
          <w:szCs w:val="22"/>
        </w:rPr>
      </w:pPr>
    </w:p>
    <w:p w:rsidR="006A653D" w:rsidRDefault="006A653D" w:rsidP="00E5161B">
      <w:pPr>
        <w:spacing w:line="276" w:lineRule="auto"/>
        <w:rPr>
          <w:rFonts w:ascii="Georgia" w:hAnsi="Georgia"/>
          <w:sz w:val="22"/>
          <w:szCs w:val="22"/>
        </w:rPr>
      </w:pPr>
      <w:proofErr w:type="spellStart"/>
      <w:r w:rsidRPr="00E5161B">
        <w:rPr>
          <w:rFonts w:ascii="Georgia" w:hAnsi="Georgia"/>
          <w:sz w:val="22"/>
          <w:szCs w:val="22"/>
        </w:rPr>
        <w:lastRenderedPageBreak/>
        <w:t>Yaşama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ve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üreme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alanlarını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kaplayan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plasti</w:t>
      </w:r>
      <w:r w:rsidR="00A224E8">
        <w:rPr>
          <w:rFonts w:ascii="Georgia" w:hAnsi="Georgia"/>
          <w:sz w:val="22"/>
          <w:szCs w:val="22"/>
        </w:rPr>
        <w:t>k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atıklar</w:t>
      </w:r>
      <w:proofErr w:type="spellEnd"/>
      <w:r w:rsidRPr="00E5161B">
        <w:rPr>
          <w:rFonts w:ascii="Georgia" w:hAnsi="Georgia"/>
          <w:sz w:val="22"/>
          <w:szCs w:val="22"/>
        </w:rPr>
        <w:t xml:space="preserve">, </w:t>
      </w:r>
      <w:proofErr w:type="spellStart"/>
      <w:r w:rsidRPr="00E5161B">
        <w:rPr>
          <w:rFonts w:ascii="Georgia" w:hAnsi="Georgia"/>
          <w:sz w:val="22"/>
          <w:szCs w:val="22"/>
        </w:rPr>
        <w:t>doğal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alanlarda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tahribata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neden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oluyor</w:t>
      </w:r>
      <w:proofErr w:type="spellEnd"/>
      <w:r w:rsidRPr="00E5161B">
        <w:rPr>
          <w:rFonts w:ascii="Georgia" w:hAnsi="Georgia"/>
          <w:sz w:val="22"/>
          <w:szCs w:val="22"/>
        </w:rPr>
        <w:t xml:space="preserve">. </w:t>
      </w:r>
      <w:proofErr w:type="spellStart"/>
      <w:r w:rsidRPr="00E5161B">
        <w:rPr>
          <w:rFonts w:ascii="Georgia" w:hAnsi="Georgia"/>
          <w:sz w:val="22"/>
          <w:szCs w:val="22"/>
        </w:rPr>
        <w:t>Yakıldığı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takdirde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toksik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maddelerin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havaya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karışmasına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neden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oluyor</w:t>
      </w:r>
      <w:proofErr w:type="spellEnd"/>
      <w:r w:rsidRPr="00E5161B">
        <w:rPr>
          <w:rFonts w:ascii="Georgia" w:hAnsi="Georgia"/>
          <w:sz w:val="22"/>
          <w:szCs w:val="22"/>
        </w:rPr>
        <w:t xml:space="preserve">. </w:t>
      </w:r>
      <w:proofErr w:type="spellStart"/>
      <w:proofErr w:type="gramStart"/>
      <w:r w:rsidRPr="00E5161B">
        <w:rPr>
          <w:rFonts w:ascii="Georgia" w:hAnsi="Georgia"/>
          <w:sz w:val="22"/>
          <w:szCs w:val="22"/>
        </w:rPr>
        <w:t>Özellikle</w:t>
      </w:r>
      <w:proofErr w:type="spellEnd"/>
      <w:r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="00ED027C" w:rsidRPr="00E5161B">
        <w:rPr>
          <w:rFonts w:ascii="Georgia" w:hAnsi="Georgia"/>
          <w:sz w:val="22"/>
          <w:szCs w:val="22"/>
        </w:rPr>
        <w:t>martılar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="00ED027C" w:rsidRPr="00E5161B">
        <w:rPr>
          <w:rFonts w:ascii="Georgia" w:hAnsi="Georgia"/>
          <w:sz w:val="22"/>
          <w:szCs w:val="22"/>
        </w:rPr>
        <w:t>ayılar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="00ED027C" w:rsidRPr="00E5161B">
        <w:rPr>
          <w:rFonts w:ascii="Georgia" w:hAnsi="Georgia"/>
          <w:sz w:val="22"/>
          <w:szCs w:val="22"/>
        </w:rPr>
        <w:t>ve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="00ED027C" w:rsidRPr="00E5161B">
        <w:rPr>
          <w:rFonts w:ascii="Georgia" w:hAnsi="Georgia"/>
          <w:sz w:val="22"/>
          <w:szCs w:val="22"/>
        </w:rPr>
        <w:t>sırtlanlar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="00ED027C" w:rsidRPr="00E5161B">
        <w:rPr>
          <w:rFonts w:ascii="Georgia" w:hAnsi="Georgia"/>
          <w:sz w:val="22"/>
          <w:szCs w:val="22"/>
        </w:rPr>
        <w:t>gibi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Pr="00E5161B">
        <w:rPr>
          <w:rFonts w:ascii="Georgia" w:hAnsi="Georgia"/>
          <w:sz w:val="22"/>
          <w:szCs w:val="22"/>
        </w:rPr>
        <w:t>çöplüklerde</w:t>
      </w:r>
      <w:r w:rsidR="00ED027C" w:rsidRPr="00E5161B">
        <w:rPr>
          <w:rFonts w:ascii="Georgia" w:hAnsi="Georgia"/>
          <w:sz w:val="22"/>
          <w:szCs w:val="22"/>
        </w:rPr>
        <w:t>n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="00ED027C" w:rsidRPr="00E5161B">
        <w:rPr>
          <w:rFonts w:ascii="Georgia" w:hAnsi="Georgia"/>
          <w:sz w:val="22"/>
          <w:szCs w:val="22"/>
        </w:rPr>
        <w:t>beslenen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, </w:t>
      </w:r>
      <w:proofErr w:type="spellStart"/>
      <w:r w:rsidR="00ED027C" w:rsidRPr="00E5161B">
        <w:rPr>
          <w:rFonts w:ascii="Georgia" w:hAnsi="Georgia"/>
          <w:sz w:val="22"/>
          <w:szCs w:val="22"/>
        </w:rPr>
        <w:t>geniş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="00ED027C" w:rsidRPr="00E5161B">
        <w:rPr>
          <w:rFonts w:ascii="Georgia" w:hAnsi="Georgia"/>
          <w:sz w:val="22"/>
          <w:szCs w:val="22"/>
        </w:rPr>
        <w:t>diyete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="00ED027C" w:rsidRPr="00E5161B">
        <w:rPr>
          <w:rFonts w:ascii="Georgia" w:hAnsi="Georgia"/>
          <w:sz w:val="22"/>
          <w:szCs w:val="22"/>
        </w:rPr>
        <w:t>sahip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="00ED027C" w:rsidRPr="00E5161B">
        <w:rPr>
          <w:rFonts w:ascii="Georgia" w:hAnsi="Georgia"/>
          <w:sz w:val="22"/>
          <w:szCs w:val="22"/>
        </w:rPr>
        <w:t>ve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="00ED027C" w:rsidRPr="00E5161B">
        <w:rPr>
          <w:rFonts w:ascii="Georgia" w:hAnsi="Georgia"/>
          <w:sz w:val="22"/>
          <w:szCs w:val="22"/>
        </w:rPr>
        <w:t>fırsatçı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 (</w:t>
      </w:r>
      <w:proofErr w:type="spellStart"/>
      <w:r w:rsidR="00ED027C" w:rsidRPr="00E5161B">
        <w:rPr>
          <w:rFonts w:ascii="Georgia" w:hAnsi="Georgia"/>
          <w:sz w:val="22"/>
          <w:szCs w:val="22"/>
        </w:rPr>
        <w:t>oportünist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) </w:t>
      </w:r>
      <w:proofErr w:type="spellStart"/>
      <w:r w:rsidR="00ED027C" w:rsidRPr="00E5161B">
        <w:rPr>
          <w:rFonts w:ascii="Georgia" w:hAnsi="Georgia"/>
          <w:sz w:val="22"/>
          <w:szCs w:val="22"/>
        </w:rPr>
        <w:t>hayvanlar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="00ED027C" w:rsidRPr="00E5161B">
        <w:rPr>
          <w:rFonts w:ascii="Georgia" w:hAnsi="Georgia"/>
          <w:sz w:val="22"/>
          <w:szCs w:val="22"/>
        </w:rPr>
        <w:t>icin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="00ED027C" w:rsidRPr="00E5161B">
        <w:rPr>
          <w:rFonts w:ascii="Georgia" w:hAnsi="Georgia"/>
          <w:sz w:val="22"/>
          <w:szCs w:val="22"/>
        </w:rPr>
        <w:t>plasti</w:t>
      </w:r>
      <w:r w:rsidR="00A224E8">
        <w:rPr>
          <w:rFonts w:ascii="Georgia" w:hAnsi="Georgia"/>
          <w:sz w:val="22"/>
          <w:szCs w:val="22"/>
        </w:rPr>
        <w:t>k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="00ED027C" w:rsidRPr="00E5161B">
        <w:rPr>
          <w:rFonts w:ascii="Georgia" w:hAnsi="Georgia"/>
          <w:sz w:val="22"/>
          <w:szCs w:val="22"/>
        </w:rPr>
        <w:t>atıklar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="00ED027C" w:rsidRPr="00E5161B">
        <w:rPr>
          <w:rFonts w:ascii="Georgia" w:hAnsi="Georgia"/>
          <w:sz w:val="22"/>
          <w:szCs w:val="22"/>
        </w:rPr>
        <w:t>büyük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="00ED027C" w:rsidRPr="00E5161B">
        <w:rPr>
          <w:rFonts w:ascii="Georgia" w:hAnsi="Georgia"/>
          <w:sz w:val="22"/>
          <w:szCs w:val="22"/>
        </w:rPr>
        <w:t>bir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="00ED027C" w:rsidRPr="00E5161B">
        <w:rPr>
          <w:rFonts w:ascii="Georgia" w:hAnsi="Georgia"/>
          <w:sz w:val="22"/>
          <w:szCs w:val="22"/>
        </w:rPr>
        <w:t>tehlike</w:t>
      </w:r>
      <w:proofErr w:type="spellEnd"/>
      <w:r w:rsidR="00ED027C" w:rsidRPr="00E5161B">
        <w:rPr>
          <w:rFonts w:ascii="Georgia" w:hAnsi="Georgia"/>
          <w:sz w:val="22"/>
          <w:szCs w:val="22"/>
        </w:rPr>
        <w:t xml:space="preserve"> </w:t>
      </w:r>
      <w:proofErr w:type="spellStart"/>
      <w:r w:rsidR="00ED027C" w:rsidRPr="00E5161B">
        <w:rPr>
          <w:rFonts w:ascii="Georgia" w:hAnsi="Georgia"/>
          <w:sz w:val="22"/>
          <w:szCs w:val="22"/>
        </w:rPr>
        <w:t>oluşturuyor</w:t>
      </w:r>
      <w:proofErr w:type="spellEnd"/>
      <w:r w:rsidR="00ED027C" w:rsidRPr="00E5161B">
        <w:rPr>
          <w:rFonts w:ascii="Georgia" w:hAnsi="Georgia"/>
          <w:sz w:val="22"/>
          <w:szCs w:val="22"/>
        </w:rPr>
        <w:t>.</w:t>
      </w:r>
      <w:proofErr w:type="gramEnd"/>
      <w:r w:rsidR="00ED027C" w:rsidRPr="00E5161B">
        <w:rPr>
          <w:rFonts w:ascii="Georgia" w:hAnsi="Georgia"/>
          <w:sz w:val="22"/>
          <w:szCs w:val="22"/>
        </w:rPr>
        <w:t xml:space="preserve"> </w:t>
      </w:r>
    </w:p>
    <w:p w:rsidR="00E5161B" w:rsidRPr="00E5161B" w:rsidRDefault="00E5161B" w:rsidP="00E5161B">
      <w:pPr>
        <w:spacing w:line="276" w:lineRule="auto"/>
        <w:rPr>
          <w:rFonts w:ascii="Georgia" w:hAnsi="Georgia"/>
          <w:sz w:val="22"/>
          <w:szCs w:val="22"/>
        </w:rPr>
      </w:pPr>
    </w:p>
    <w:p w:rsidR="00A676AC" w:rsidRPr="005C7011" w:rsidRDefault="00A676AC" w:rsidP="00A676AC">
      <w:pPr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proofErr w:type="gramStart"/>
      <w:r w:rsidRPr="005C7011">
        <w:rPr>
          <w:rFonts w:ascii="Georgia" w:hAnsi="Georgia"/>
          <w:sz w:val="22"/>
          <w:szCs w:val="22"/>
        </w:rPr>
        <w:t>Ancak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Akdeniz’i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bir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plastik</w:t>
      </w:r>
      <w:proofErr w:type="spellEnd"/>
      <w:r w:rsidRPr="005C7011">
        <w:rPr>
          <w:rFonts w:ascii="Georgia" w:hAnsi="Georgia"/>
          <w:sz w:val="22"/>
          <w:szCs w:val="22"/>
        </w:rPr>
        <w:t xml:space="preserve"> denizi olmaktan kurtarmak ve yaban hayatını korumak hâlâ mümkün.</w:t>
      </w:r>
      <w:proofErr w:type="gramEnd"/>
      <w:r w:rsidRPr="005C7011">
        <w:rPr>
          <w:rFonts w:ascii="Georgia" w:hAnsi="Georgia"/>
          <w:sz w:val="22"/>
          <w:szCs w:val="22"/>
        </w:rPr>
        <w:t xml:space="preserve"> WWF-Türkiye’nin tek kullanımlık plastik atıkların yaban hayatına etkisine dikkat çekmek için başlattığı 1 Güzel Hareket kampanyasına katılarak, binlerce insan gibi siz de plastik kullanımınıza dair en az bir alışkanlığınızı değiştirerek, büyük bir hareketin parçası olabilirsiniz. Kampanyaya katılmak isteyenler </w:t>
      </w:r>
      <w:hyperlink r:id="rId9" w:history="1">
        <w:r w:rsidRPr="005C7011">
          <w:rPr>
            <w:rStyle w:val="Hyperlink"/>
            <w:rFonts w:ascii="Georgia" w:hAnsi="Georgia"/>
            <w:sz w:val="22"/>
            <w:szCs w:val="22"/>
          </w:rPr>
          <w:t>www.1guzelhareket.org</w:t>
        </w:r>
      </w:hyperlink>
      <w:r w:rsidRPr="005C7011">
        <w:rPr>
          <w:rFonts w:ascii="Georgia" w:hAnsi="Georgia"/>
          <w:sz w:val="22"/>
          <w:szCs w:val="22"/>
        </w:rPr>
        <w:t xml:space="preserve"> sitesini ziyaret ederek plastik poşet, plastik şişe, plastik pipet, plastik çatal, bıçak ve kaşık kullanımı alışkanlıklarından en az birini değiştirebilirler.</w:t>
      </w:r>
    </w:p>
    <w:p w:rsidR="00A676AC" w:rsidRPr="005C7011" w:rsidRDefault="00A676AC" w:rsidP="00A676A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676AC" w:rsidRPr="005C7011" w:rsidRDefault="00A676AC" w:rsidP="00A676A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bookmarkStart w:id="1" w:name="_Hlk526189121"/>
      <w:r w:rsidRPr="005C7011">
        <w:rPr>
          <w:rFonts w:ascii="Georgia" w:hAnsi="Georgia"/>
          <w:b/>
          <w:sz w:val="22"/>
          <w:szCs w:val="22"/>
        </w:rPr>
        <w:t>Tehlike altındaki türleri evlat edinebilirsiniz</w:t>
      </w:r>
    </w:p>
    <w:p w:rsidR="00F17B28" w:rsidRPr="005C7011" w:rsidRDefault="00F17B28" w:rsidP="00A676A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676AC" w:rsidRPr="005C7011" w:rsidRDefault="00A676AC" w:rsidP="00A676A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5C7011">
        <w:rPr>
          <w:rFonts w:ascii="Georgia" w:hAnsi="Georgia"/>
          <w:sz w:val="22"/>
          <w:szCs w:val="22"/>
        </w:rPr>
        <w:t>WWF-</w:t>
      </w:r>
      <w:proofErr w:type="spellStart"/>
      <w:r w:rsidRPr="005C7011">
        <w:rPr>
          <w:rFonts w:ascii="Georgia" w:hAnsi="Georgia"/>
          <w:sz w:val="22"/>
          <w:szCs w:val="22"/>
        </w:rPr>
        <w:t>Türkiye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ayrıca</w:t>
      </w:r>
      <w:proofErr w:type="spellEnd"/>
      <w:r w:rsidRPr="005C7011">
        <w:rPr>
          <w:rFonts w:ascii="Georgia" w:hAnsi="Georgia"/>
          <w:sz w:val="22"/>
          <w:szCs w:val="22"/>
        </w:rPr>
        <w:t xml:space="preserve">, 4 </w:t>
      </w:r>
      <w:proofErr w:type="spellStart"/>
      <w:r w:rsidRPr="005C7011">
        <w:rPr>
          <w:rFonts w:ascii="Georgia" w:hAnsi="Georgia"/>
          <w:sz w:val="22"/>
          <w:szCs w:val="22"/>
        </w:rPr>
        <w:t>Ekim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Dünya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Hayvanları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Koruma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Günü’nde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uzun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yıllar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süren</w:t>
      </w:r>
      <w:proofErr w:type="spellEnd"/>
      <w:r w:rsidRPr="005C7011">
        <w:rPr>
          <w:rFonts w:ascii="Georgia" w:hAnsi="Georgia"/>
          <w:sz w:val="22"/>
          <w:szCs w:val="22"/>
        </w:rPr>
        <w:t xml:space="preserve">, </w:t>
      </w:r>
      <w:proofErr w:type="spellStart"/>
      <w:r w:rsidRPr="005C7011">
        <w:rPr>
          <w:rFonts w:ascii="Georgia" w:hAnsi="Georgia"/>
          <w:sz w:val="22"/>
          <w:szCs w:val="22"/>
        </w:rPr>
        <w:t>emek</w:t>
      </w:r>
      <w:proofErr w:type="spellEnd"/>
      <w:r w:rsidRPr="005C7011">
        <w:rPr>
          <w:rFonts w:ascii="Georgia" w:hAnsi="Georgia"/>
          <w:sz w:val="22"/>
          <w:szCs w:val="22"/>
        </w:rPr>
        <w:t xml:space="preserve">, </w:t>
      </w:r>
      <w:proofErr w:type="spellStart"/>
      <w:r w:rsidRPr="005C7011">
        <w:rPr>
          <w:rFonts w:ascii="Georgia" w:hAnsi="Georgia"/>
          <w:sz w:val="22"/>
          <w:szCs w:val="22"/>
        </w:rPr>
        <w:t>özveri</w:t>
      </w:r>
      <w:proofErr w:type="spellEnd"/>
      <w:r w:rsidR="00633DCA">
        <w:rPr>
          <w:rFonts w:ascii="Georgia" w:hAnsi="Georgia"/>
          <w:sz w:val="22"/>
          <w:szCs w:val="22"/>
        </w:rPr>
        <w:t>,</w:t>
      </w:r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sabır</w:t>
      </w:r>
      <w:proofErr w:type="spellEnd"/>
      <w:r w:rsidR="00633DCA">
        <w:rPr>
          <w:rFonts w:ascii="Georgia" w:hAnsi="Georgia"/>
          <w:sz w:val="22"/>
          <w:szCs w:val="22"/>
        </w:rPr>
        <w:t xml:space="preserve"> </w:t>
      </w:r>
      <w:proofErr w:type="spellStart"/>
      <w:r w:rsidR="00633DCA">
        <w:rPr>
          <w:rFonts w:ascii="Georgia" w:hAnsi="Georgia"/>
          <w:sz w:val="22"/>
          <w:szCs w:val="22"/>
        </w:rPr>
        <w:t>ve</w:t>
      </w:r>
      <w:proofErr w:type="spellEnd"/>
      <w:r w:rsidR="00633DCA">
        <w:rPr>
          <w:rFonts w:ascii="Georgia" w:hAnsi="Georgia"/>
          <w:sz w:val="22"/>
          <w:szCs w:val="22"/>
        </w:rPr>
        <w:t xml:space="preserve"> </w:t>
      </w:r>
      <w:proofErr w:type="spellStart"/>
      <w:r w:rsidR="00633DCA">
        <w:rPr>
          <w:rFonts w:ascii="Georgia" w:hAnsi="Georgia"/>
          <w:sz w:val="22"/>
          <w:szCs w:val="22"/>
        </w:rPr>
        <w:t>çok</w:t>
      </w:r>
      <w:proofErr w:type="spellEnd"/>
      <w:r w:rsidR="00633DCA">
        <w:rPr>
          <w:rFonts w:ascii="Georgia" w:hAnsi="Georgia"/>
          <w:sz w:val="22"/>
          <w:szCs w:val="22"/>
        </w:rPr>
        <w:t xml:space="preserve"> </w:t>
      </w:r>
      <w:proofErr w:type="spellStart"/>
      <w:r w:rsidR="00633DCA">
        <w:rPr>
          <w:rFonts w:ascii="Georgia" w:hAnsi="Georgia"/>
          <w:sz w:val="22"/>
          <w:szCs w:val="22"/>
        </w:rPr>
        <w:t>taraflı</w:t>
      </w:r>
      <w:proofErr w:type="spellEnd"/>
      <w:r w:rsidR="00633DCA">
        <w:rPr>
          <w:rFonts w:ascii="Georgia" w:hAnsi="Georgia"/>
          <w:sz w:val="22"/>
          <w:szCs w:val="22"/>
        </w:rPr>
        <w:t xml:space="preserve"> </w:t>
      </w:r>
      <w:proofErr w:type="spellStart"/>
      <w:r w:rsidR="00633DCA">
        <w:rPr>
          <w:rFonts w:ascii="Georgia" w:hAnsi="Georgia"/>
          <w:sz w:val="22"/>
          <w:szCs w:val="22"/>
        </w:rPr>
        <w:t>işbirliği</w:t>
      </w:r>
      <w:proofErr w:type="spellEnd"/>
      <w:r w:rsidR="00633DCA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gerektiren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tür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koruma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çalışmalarına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destek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olmaya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çağırıyor</w:t>
      </w:r>
      <w:proofErr w:type="spellEnd"/>
      <w:r w:rsidRPr="005C7011">
        <w:rPr>
          <w:rFonts w:ascii="Georgia" w:hAnsi="Georgia"/>
          <w:sz w:val="22"/>
          <w:szCs w:val="22"/>
        </w:rPr>
        <w:t>. İster kendiniz ister sevdikleriniz için tehlike altındaki türleri evlat edinerek bu canlıların korunmasına yönelik çalışmalara destek olabilirsiniz.</w:t>
      </w:r>
    </w:p>
    <w:p w:rsidR="00F17B28" w:rsidRPr="005C7011" w:rsidRDefault="00F17B28" w:rsidP="00A676A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bookmarkEnd w:id="1"/>
    <w:p w:rsidR="00A676AC" w:rsidRPr="005C7011" w:rsidRDefault="00A676AC" w:rsidP="00A676AC">
      <w:pPr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5C7011">
        <w:rPr>
          <w:rFonts w:ascii="Georgia" w:hAnsi="Georgia"/>
          <w:sz w:val="22"/>
          <w:szCs w:val="22"/>
        </w:rPr>
        <w:t>Bağışlar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karşılığında</w:t>
      </w:r>
      <w:proofErr w:type="spellEnd"/>
      <w:r w:rsidRPr="005C7011">
        <w:rPr>
          <w:rFonts w:ascii="Georgia" w:hAnsi="Georgia"/>
          <w:sz w:val="22"/>
          <w:szCs w:val="22"/>
        </w:rPr>
        <w:t xml:space="preserve">, </w:t>
      </w:r>
      <w:r w:rsidR="00016A97">
        <w:rPr>
          <w:rFonts w:ascii="Georgia" w:hAnsi="Georgia"/>
          <w:sz w:val="22"/>
          <w:szCs w:val="22"/>
        </w:rPr>
        <w:t>5</w:t>
      </w:r>
      <w:r w:rsidRPr="005C7011">
        <w:rPr>
          <w:rFonts w:ascii="Georgia" w:hAnsi="Georgia"/>
          <w:sz w:val="22"/>
          <w:szCs w:val="22"/>
        </w:rPr>
        <w:t xml:space="preserve">0 lira </w:t>
      </w:r>
      <w:proofErr w:type="spellStart"/>
      <w:r w:rsidRPr="005C7011">
        <w:rPr>
          <w:rFonts w:ascii="Georgia" w:hAnsi="Georgia"/>
          <w:sz w:val="22"/>
          <w:szCs w:val="22"/>
        </w:rPr>
        <w:t>için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isme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özel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hazırlanmış</w:t>
      </w:r>
      <w:proofErr w:type="spellEnd"/>
      <w:r w:rsidRPr="005C7011">
        <w:rPr>
          <w:rFonts w:ascii="Georgia" w:hAnsi="Georgia"/>
          <w:sz w:val="22"/>
          <w:szCs w:val="22"/>
        </w:rPr>
        <w:t xml:space="preserve"> e-</w:t>
      </w:r>
      <w:proofErr w:type="spellStart"/>
      <w:r w:rsidRPr="005C7011">
        <w:rPr>
          <w:rFonts w:ascii="Georgia" w:hAnsi="Georgia"/>
          <w:sz w:val="22"/>
          <w:szCs w:val="22"/>
        </w:rPr>
        <w:t>sertifika</w:t>
      </w:r>
      <w:proofErr w:type="spellEnd"/>
      <w:r w:rsidRPr="005C7011">
        <w:rPr>
          <w:rFonts w:ascii="Georgia" w:hAnsi="Georgia"/>
          <w:sz w:val="22"/>
          <w:szCs w:val="22"/>
        </w:rPr>
        <w:t xml:space="preserve">, </w:t>
      </w:r>
      <w:r w:rsidR="00016A97">
        <w:rPr>
          <w:rFonts w:ascii="Georgia" w:hAnsi="Georgia"/>
          <w:sz w:val="22"/>
          <w:szCs w:val="22"/>
        </w:rPr>
        <w:t>8</w:t>
      </w:r>
      <w:r w:rsidRPr="005C7011">
        <w:rPr>
          <w:rFonts w:ascii="Georgia" w:hAnsi="Georgia"/>
          <w:sz w:val="22"/>
          <w:szCs w:val="22"/>
        </w:rPr>
        <w:t xml:space="preserve">5 lira </w:t>
      </w:r>
      <w:proofErr w:type="spellStart"/>
      <w:r w:rsidRPr="005C7011">
        <w:rPr>
          <w:rFonts w:ascii="Georgia" w:hAnsi="Georgia"/>
          <w:sz w:val="22"/>
          <w:szCs w:val="22"/>
        </w:rPr>
        <w:t>için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basılı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sertifika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hazırlanıyor</w:t>
      </w:r>
      <w:proofErr w:type="spellEnd"/>
      <w:r w:rsidRPr="005C7011">
        <w:rPr>
          <w:rFonts w:ascii="Georgia" w:hAnsi="Georgia"/>
          <w:sz w:val="22"/>
          <w:szCs w:val="22"/>
        </w:rPr>
        <w:t>. 1</w:t>
      </w:r>
      <w:r w:rsidR="00016A97">
        <w:rPr>
          <w:rFonts w:ascii="Georgia" w:hAnsi="Georgia"/>
          <w:sz w:val="22"/>
          <w:szCs w:val="22"/>
        </w:rPr>
        <w:t>5</w:t>
      </w:r>
      <w:r w:rsidRPr="005C7011">
        <w:rPr>
          <w:rFonts w:ascii="Georgia" w:hAnsi="Georgia"/>
          <w:sz w:val="22"/>
          <w:szCs w:val="22"/>
        </w:rPr>
        <w:t xml:space="preserve">0 </w:t>
      </w:r>
      <w:proofErr w:type="spellStart"/>
      <w:r w:rsidRPr="005C7011">
        <w:rPr>
          <w:rFonts w:ascii="Georgia" w:hAnsi="Georgia"/>
          <w:sz w:val="22"/>
          <w:szCs w:val="22"/>
        </w:rPr>
        <w:t>liralık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bağış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için</w:t>
      </w:r>
      <w:proofErr w:type="spellEnd"/>
      <w:r w:rsidRPr="005C7011">
        <w:rPr>
          <w:rFonts w:ascii="Georgia" w:hAnsi="Georgia"/>
          <w:sz w:val="22"/>
          <w:szCs w:val="22"/>
        </w:rPr>
        <w:t xml:space="preserve"> </w:t>
      </w:r>
      <w:proofErr w:type="spellStart"/>
      <w:r w:rsidRPr="005C7011">
        <w:rPr>
          <w:rFonts w:ascii="Georgia" w:hAnsi="Georgia"/>
          <w:sz w:val="22"/>
          <w:szCs w:val="22"/>
        </w:rPr>
        <w:t>ise</w:t>
      </w:r>
      <w:proofErr w:type="spellEnd"/>
      <w:r w:rsidRPr="005C7011">
        <w:rPr>
          <w:rFonts w:ascii="Georgia" w:hAnsi="Georgia"/>
          <w:sz w:val="22"/>
          <w:szCs w:val="22"/>
        </w:rPr>
        <w:t xml:space="preserve"> basılı sertifikayla birlikte, bilgilendirici broşür ve seçilen türe özel bir hediyeden oluşan evlat edinme kiti gönderiliyor. Kampanya hakkında detaylı bilgi almak ve destek olmak için </w:t>
      </w:r>
      <w:hyperlink r:id="rId10" w:history="1">
        <w:r w:rsidRPr="005C7011">
          <w:rPr>
            <w:rStyle w:val="Hyperlink"/>
            <w:rFonts w:ascii="Georgia" w:hAnsi="Georgia"/>
            <w:sz w:val="22"/>
            <w:szCs w:val="22"/>
          </w:rPr>
          <w:t>destek.wwf.org.tr</w:t>
        </w:r>
      </w:hyperlink>
      <w:r w:rsidRPr="005C7011">
        <w:rPr>
          <w:rFonts w:ascii="Georgia" w:hAnsi="Georgia"/>
          <w:sz w:val="22"/>
          <w:szCs w:val="22"/>
        </w:rPr>
        <w:t xml:space="preserve"> adresini ziyaret edebilirsiniz.</w:t>
      </w:r>
    </w:p>
    <w:p w:rsidR="00A676AC" w:rsidRPr="005C7011" w:rsidRDefault="00A676AC" w:rsidP="00A676A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E51369" w:rsidRPr="005907F2" w:rsidRDefault="00E51369" w:rsidP="00A676AC">
      <w:pPr>
        <w:pStyle w:val="Body"/>
        <w:spacing w:before="280" w:after="280" w:line="276" w:lineRule="auto"/>
        <w:jc w:val="both"/>
        <w:rPr>
          <w:rFonts w:ascii="Georgia" w:eastAsia="Georgia" w:hAnsi="Georgia" w:cs="Georgia"/>
          <w:b/>
          <w:bCs/>
          <w:sz w:val="20"/>
          <w:szCs w:val="22"/>
          <w:u w:val="single"/>
        </w:rPr>
      </w:pPr>
      <w:r w:rsidRPr="005907F2">
        <w:rPr>
          <w:rFonts w:ascii="Georgia" w:hAnsi="Georgia"/>
          <w:b/>
          <w:bCs/>
          <w:sz w:val="20"/>
          <w:szCs w:val="22"/>
          <w:u w:val="single"/>
        </w:rPr>
        <w:t>WWF-T</w:t>
      </w:r>
      <w:r w:rsidRPr="005907F2">
        <w:rPr>
          <w:rFonts w:ascii="Georgia" w:hAnsi="Georgia"/>
          <w:b/>
          <w:bCs/>
          <w:sz w:val="20"/>
          <w:szCs w:val="22"/>
          <w:u w:val="single"/>
          <w:lang w:val="en-US"/>
        </w:rPr>
        <w:t>ü</w:t>
      </w:r>
      <w:r w:rsidRPr="005907F2">
        <w:rPr>
          <w:rFonts w:ascii="Georgia" w:hAnsi="Georgia"/>
          <w:b/>
          <w:bCs/>
          <w:sz w:val="20"/>
          <w:szCs w:val="22"/>
          <w:u w:val="single"/>
        </w:rPr>
        <w:t>rkiye</w:t>
      </w:r>
      <w:r w:rsidR="00F17B28" w:rsidRPr="005907F2">
        <w:rPr>
          <w:rFonts w:ascii="Georgia" w:hAnsi="Georgia"/>
          <w:b/>
          <w:bCs/>
          <w:sz w:val="20"/>
          <w:szCs w:val="22"/>
          <w:u w:val="single"/>
        </w:rPr>
        <w:t xml:space="preserve"> h</w:t>
      </w:r>
      <w:r w:rsidRPr="005907F2">
        <w:rPr>
          <w:rFonts w:ascii="Georgia" w:hAnsi="Georgia"/>
          <w:b/>
          <w:bCs/>
          <w:sz w:val="20"/>
          <w:szCs w:val="22"/>
          <w:u w:val="single"/>
        </w:rPr>
        <w:t>akk</w:t>
      </w:r>
      <w:r w:rsidRPr="005907F2">
        <w:rPr>
          <w:rFonts w:ascii="Georgia" w:hAnsi="Georgia"/>
          <w:b/>
          <w:bCs/>
          <w:sz w:val="20"/>
          <w:szCs w:val="22"/>
          <w:u w:val="single"/>
          <w:lang w:val="en-US"/>
        </w:rPr>
        <w:t>ı</w:t>
      </w:r>
      <w:r w:rsidRPr="005907F2">
        <w:rPr>
          <w:rFonts w:ascii="Georgia" w:hAnsi="Georgia"/>
          <w:b/>
          <w:bCs/>
          <w:sz w:val="20"/>
          <w:szCs w:val="22"/>
          <w:u w:val="single"/>
        </w:rPr>
        <w:t>nda:</w:t>
      </w:r>
    </w:p>
    <w:p w:rsidR="00E47ED3" w:rsidRPr="005907F2" w:rsidRDefault="00E51369" w:rsidP="00A676AC">
      <w:pPr>
        <w:pStyle w:val="Body"/>
        <w:spacing w:before="280" w:after="280" w:line="276" w:lineRule="auto"/>
        <w:jc w:val="both"/>
        <w:rPr>
          <w:rFonts w:ascii="Georgia" w:hAnsi="Georgia"/>
          <w:b/>
          <w:sz w:val="20"/>
          <w:szCs w:val="22"/>
        </w:rPr>
      </w:pPr>
      <w:r w:rsidRPr="005907F2">
        <w:rPr>
          <w:rFonts w:ascii="Georgia" w:hAnsi="Georgia"/>
          <w:sz w:val="20"/>
          <w:szCs w:val="22"/>
        </w:rPr>
        <w:t>WWF-Türkiye dünyanı</w:t>
      </w:r>
      <w:r w:rsidRPr="005907F2">
        <w:rPr>
          <w:rFonts w:ascii="Georgia" w:hAnsi="Georgia"/>
          <w:sz w:val="20"/>
          <w:szCs w:val="22"/>
          <w:lang w:val="nl-NL"/>
        </w:rPr>
        <w:t>n en b</w:t>
      </w:r>
      <w:r w:rsidRPr="005907F2">
        <w:rPr>
          <w:rFonts w:ascii="Georgia" w:hAnsi="Georgia"/>
          <w:sz w:val="20"/>
          <w:szCs w:val="22"/>
        </w:rPr>
        <w:t>üyük, deneyimli ve bağımsız doğa koruma kuruluşlarından WWF’in uluslararası ağının bir parçasıdır. Beş milyonu aşkı</w:t>
      </w:r>
      <w:r w:rsidRPr="005907F2">
        <w:rPr>
          <w:rFonts w:ascii="Georgia" w:hAnsi="Georgia"/>
          <w:sz w:val="20"/>
          <w:szCs w:val="22"/>
          <w:lang w:val="de-DE"/>
        </w:rPr>
        <w:t>n destek</w:t>
      </w:r>
      <w:r w:rsidRPr="005907F2">
        <w:rPr>
          <w:rFonts w:ascii="Georgia" w:hAnsi="Georgia"/>
          <w:sz w:val="20"/>
          <w:szCs w:val="22"/>
        </w:rPr>
        <w:t xml:space="preserve">çiye ve 100’den fazla ülkede etkin bir küresel ağa sahip WWF’in misyonu; dünyanın biyolojik çeşitliliğini koruyarak, yenilenebilir kaynakların sürdürülebilirliğini sağlayarak, kirlilik ve aşırı tüketimin azaltılmasını teşvik ederek gezegenimizin doğal çevresinin bozulmasını durdurmak ve insanın doğayla uyum içinde yaşadığı bir geleceğin kurulmasınakatkıda bulunmaktır. </w:t>
      </w:r>
      <w:hyperlink r:id="rId11" w:history="1">
        <w:r w:rsidRPr="005907F2">
          <w:rPr>
            <w:rStyle w:val="Hyperlink1"/>
            <w:szCs w:val="22"/>
          </w:rPr>
          <w:t>www.wwf.org.tr</w:t>
        </w:r>
      </w:hyperlink>
    </w:p>
    <w:sectPr w:rsidR="00E47ED3" w:rsidRPr="005907F2" w:rsidSect="00044E2F">
      <w:headerReference w:type="default" r:id="rId12"/>
      <w:headerReference w:type="first" r:id="rId13"/>
      <w:footerReference w:type="first" r:id="rId14"/>
      <w:pgSz w:w="11879" w:h="16800"/>
      <w:pgMar w:top="-2430" w:right="851" w:bottom="-1588" w:left="1304" w:header="708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7C" w:rsidRDefault="00FC327C">
      <w:r>
        <w:separator/>
      </w:r>
    </w:p>
  </w:endnote>
  <w:endnote w:type="continuationSeparator" w:id="0">
    <w:p w:rsidR="00FC327C" w:rsidRDefault="00FC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WF">
    <w:altName w:val="Times New Roman"/>
    <w:panose1 w:val="00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90" w:rsidRDefault="00E10D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7C" w:rsidRDefault="00FC327C">
      <w:r>
        <w:separator/>
      </w:r>
    </w:p>
  </w:footnote>
  <w:footnote w:type="continuationSeparator" w:id="0">
    <w:p w:rsidR="00FC327C" w:rsidRDefault="00FC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90" w:rsidRDefault="00E5136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-43815</wp:posOffset>
          </wp:positionH>
          <wp:positionV relativeFrom="paragraph">
            <wp:posOffset>234950</wp:posOffset>
          </wp:positionV>
          <wp:extent cx="779145" cy="918210"/>
          <wp:effectExtent l="0" t="0" r="1905" b="0"/>
          <wp:wrapTopAndBottom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327C">
      <w:rPr>
        <w:noProof/>
        <w:lang w:val="tr-TR" w:eastAsia="tr-TR"/>
      </w:rPr>
      <w:pict w14:anchorId="5E7A18E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316.85pt;margin-top:738.2pt;width:189pt;height:2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bl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" filled="f" stroked="f">
          <v:textbox>
            <w:txbxContent>
              <w:p w:rsidR="00E10D90" w:rsidRPr="009858D3" w:rsidRDefault="009A39A9">
                <w:pPr>
                  <w:rPr>
                    <w:rFonts w:ascii="WWF" w:hAnsi="WWF" w:cs="Arial"/>
                    <w:i/>
                    <w:sz w:val="28"/>
                    <w:szCs w:val="28"/>
                  </w:rPr>
                </w:pPr>
                <w:r>
                  <w:rPr>
                    <w:rFonts w:ascii="WWF" w:hAnsi="WWF" w:cs="Arial"/>
                    <w:i/>
                    <w:sz w:val="28"/>
                    <w:szCs w:val="28"/>
                  </w:rPr>
                  <w:t>Birlikte</w:t>
                </w:r>
                <w:r w:rsidR="004F6E12">
                  <w:rPr>
                    <w:rFonts w:ascii="WWF" w:hAnsi="WWF" w:cs="Arial"/>
                    <w:i/>
                    <w:sz w:val="28"/>
                    <w:szCs w:val="28"/>
                  </w:rPr>
                  <w:t xml:space="preserve"> </w:t>
                </w:r>
                <w:r>
                  <w:rPr>
                    <w:rFonts w:ascii="WWF" w:hAnsi="WWF" w:cs="Arial"/>
                    <w:i/>
                    <w:sz w:val="28"/>
                    <w:szCs w:val="28"/>
                  </w:rPr>
                  <w:t>Mümkün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90" w:rsidRPr="004128E1" w:rsidRDefault="00E10D90">
    <w:pPr>
      <w:pStyle w:val="Header"/>
      <w:spacing w:line="80" w:lineRule="exact"/>
      <w:rPr>
        <w:sz w:val="16"/>
        <w:lang w:val="de-DE"/>
      </w:rPr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7"/>
      <w:gridCol w:w="113"/>
      <w:gridCol w:w="1814"/>
    </w:tblGrid>
    <w:tr w:rsidR="00E10D90">
      <w:trPr>
        <w:jc w:val="right"/>
      </w:trPr>
      <w:tc>
        <w:tcPr>
          <w:tcW w:w="2127" w:type="dxa"/>
        </w:tcPr>
        <w:p w:rsidR="00E10D90" w:rsidRPr="006217DE" w:rsidRDefault="009E4645" w:rsidP="008342CD">
          <w:pPr>
            <w:pStyle w:val="Header"/>
            <w:spacing w:line="210" w:lineRule="exact"/>
            <w:rPr>
              <w:rFonts w:ascii="Arial" w:hAnsi="Arial"/>
              <w:b/>
              <w:sz w:val="16"/>
              <w:lang w:val="de-DE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31750</wp:posOffset>
                </wp:positionV>
                <wp:extent cx="779145" cy="918210"/>
                <wp:effectExtent l="0" t="0" r="1905" b="0"/>
                <wp:wrapTopAndBottom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an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10D90" w:rsidRPr="006217DE">
            <w:rPr>
              <w:rFonts w:ascii="Arial" w:hAnsi="Arial"/>
              <w:b/>
              <w:sz w:val="16"/>
              <w:lang w:val="de-DE"/>
            </w:rPr>
            <w:t>WWF-Türkiye</w:t>
          </w:r>
        </w:p>
        <w:p w:rsidR="00E10D90" w:rsidRPr="006217DE" w:rsidRDefault="00E10D90" w:rsidP="008342CD">
          <w:pPr>
            <w:pStyle w:val="Header"/>
            <w:spacing w:line="210" w:lineRule="exact"/>
            <w:rPr>
              <w:rFonts w:ascii="Arial" w:hAnsi="Arial"/>
              <w:b/>
              <w:sz w:val="16"/>
              <w:lang w:val="de-DE"/>
            </w:rPr>
          </w:pPr>
          <w:r w:rsidRPr="006217DE">
            <w:rPr>
              <w:rFonts w:ascii="Arial" w:hAnsi="Arial"/>
              <w:b/>
              <w:sz w:val="16"/>
              <w:lang w:val="de-DE"/>
            </w:rPr>
            <w:t>Doğal</w:t>
          </w:r>
          <w:r w:rsidR="004F6E12">
            <w:rPr>
              <w:rFonts w:ascii="Arial" w:hAnsi="Arial"/>
              <w:b/>
              <w:sz w:val="16"/>
              <w:lang w:val="de-DE"/>
            </w:rPr>
            <w:t xml:space="preserve"> </w:t>
          </w:r>
          <w:r w:rsidRPr="006217DE">
            <w:rPr>
              <w:rFonts w:ascii="Arial" w:hAnsi="Arial"/>
              <w:b/>
              <w:sz w:val="16"/>
              <w:lang w:val="de-DE"/>
            </w:rPr>
            <w:t>Hayatı</w:t>
          </w:r>
          <w:r w:rsidR="004F6E12">
            <w:rPr>
              <w:rFonts w:ascii="Arial" w:hAnsi="Arial"/>
              <w:b/>
              <w:sz w:val="16"/>
              <w:lang w:val="de-DE"/>
            </w:rPr>
            <w:t xml:space="preserve"> </w:t>
          </w:r>
          <w:r w:rsidRPr="006217DE">
            <w:rPr>
              <w:rFonts w:ascii="Arial" w:hAnsi="Arial"/>
              <w:b/>
              <w:sz w:val="16"/>
              <w:lang w:val="de-DE"/>
            </w:rPr>
            <w:t>Koruma</w:t>
          </w:r>
          <w:r w:rsidR="004F6E12">
            <w:rPr>
              <w:rFonts w:ascii="Arial" w:hAnsi="Arial"/>
              <w:b/>
              <w:sz w:val="16"/>
              <w:lang w:val="de-DE"/>
            </w:rPr>
            <w:t xml:space="preserve"> </w:t>
          </w:r>
          <w:r w:rsidRPr="006217DE">
            <w:rPr>
              <w:rFonts w:ascii="Arial" w:hAnsi="Arial"/>
              <w:b/>
              <w:sz w:val="16"/>
              <w:lang w:val="de-DE"/>
            </w:rPr>
            <w:t>Vakfı</w:t>
          </w:r>
        </w:p>
        <w:p w:rsidR="00E10D90" w:rsidRPr="006217DE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  <w:lang w:val="de-DE"/>
            </w:rPr>
          </w:pPr>
          <w:r w:rsidRPr="006217DE">
            <w:rPr>
              <w:rFonts w:ascii="Arial" w:hAnsi="Arial"/>
              <w:sz w:val="16"/>
              <w:lang w:val="de-DE"/>
            </w:rPr>
            <w:t>BüyükPostane Cad.</w:t>
          </w:r>
        </w:p>
        <w:p w:rsidR="00E10D90" w:rsidRPr="003661F9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 w:rsidRPr="003661F9">
            <w:rPr>
              <w:rFonts w:ascii="Arial" w:hAnsi="Arial"/>
              <w:sz w:val="16"/>
            </w:rPr>
            <w:t>No:</w:t>
          </w:r>
          <w:r>
            <w:rPr>
              <w:rFonts w:ascii="Arial" w:hAnsi="Arial"/>
              <w:sz w:val="16"/>
            </w:rPr>
            <w:t>19</w:t>
          </w:r>
          <w:r w:rsidRPr="003661F9">
            <w:rPr>
              <w:rFonts w:ascii="Arial" w:hAnsi="Arial"/>
              <w:sz w:val="16"/>
            </w:rPr>
            <w:t xml:space="preserve"> Kat:5 34420 Bahçekapı, İstanbul</w:t>
          </w:r>
        </w:p>
        <w:p w:rsidR="00E10D90" w:rsidRDefault="00E10D90" w:rsidP="008342CD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</w:p>
      </w:tc>
      <w:tc>
        <w:tcPr>
          <w:tcW w:w="113" w:type="dxa"/>
        </w:tcPr>
        <w:p w:rsidR="00E10D90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:rsidR="00E10D90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Tel: +90 212 528 2030</w:t>
          </w:r>
        </w:p>
        <w:p w:rsidR="00E10D90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Faks: +90 212 528 2040</w:t>
          </w:r>
        </w:p>
        <w:p w:rsidR="00E10D90" w:rsidRPr="003661F9" w:rsidRDefault="00FC327C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hyperlink r:id="rId2" w:history="1">
            <w:r w:rsidR="00E10D90" w:rsidRPr="003661F9">
              <w:rPr>
                <w:rStyle w:val="Hyperlink"/>
                <w:rFonts w:ascii="Arial" w:hAnsi="Arial"/>
                <w:color w:val="auto"/>
                <w:sz w:val="16"/>
                <w:u w:val="none"/>
              </w:rPr>
              <w:t>info@wwf.org.tr</w:t>
            </w:r>
          </w:hyperlink>
        </w:p>
        <w:p w:rsidR="00E10D90" w:rsidRDefault="00E10D9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wwf.org.tr</w:t>
          </w:r>
        </w:p>
      </w:tc>
    </w:tr>
  </w:tbl>
  <w:p w:rsidR="00E10D90" w:rsidRDefault="00FC327C">
    <w:pPr>
      <w:pStyle w:val="Header"/>
    </w:pPr>
    <w:r>
      <w:rPr>
        <w:noProof/>
        <w:lang w:val="tr-TR" w:eastAsia="tr-TR"/>
      </w:rPr>
      <w:pict w14:anchorId="45EC8534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16.85pt;margin-top:674.25pt;width:205.15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Kz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oFsQkiDEqwfaOREng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" filled="f" stroked="f">
          <v:textbox>
            <w:txbxContent>
              <w:p w:rsidR="00E10D90" w:rsidRPr="009858D3" w:rsidRDefault="006E7AED" w:rsidP="006E7AED">
                <w:pPr>
                  <w:jc w:val="center"/>
                  <w:rPr>
                    <w:rFonts w:ascii="WWF" w:hAnsi="WWF" w:cs="Arial"/>
                    <w:i/>
                    <w:sz w:val="28"/>
                    <w:szCs w:val="28"/>
                  </w:rPr>
                </w:pPr>
                <w:r w:rsidRPr="009858D3">
                  <w:rPr>
                    <w:rFonts w:ascii="WWF" w:hAnsi="WWF" w:cs="Arial"/>
                    <w:i/>
                    <w:sz w:val="28"/>
                    <w:szCs w:val="28"/>
                  </w:rPr>
                  <w:t>Birlikte</w:t>
                </w:r>
                <w:r w:rsidR="004F6E12">
                  <w:rPr>
                    <w:rFonts w:ascii="WWF" w:hAnsi="WWF" w:cs="Arial"/>
                    <w:i/>
                    <w:sz w:val="28"/>
                    <w:szCs w:val="28"/>
                  </w:rPr>
                  <w:t xml:space="preserve"> </w:t>
                </w:r>
                <w:r w:rsidRPr="009858D3">
                  <w:rPr>
                    <w:rFonts w:ascii="WWF" w:hAnsi="WWF" w:cs="Arial"/>
                    <w:i/>
                    <w:sz w:val="28"/>
                    <w:szCs w:val="28"/>
                  </w:rPr>
                  <w:t>Mümkün</w:t>
                </w:r>
              </w:p>
              <w:p w:rsidR="00E10D90" w:rsidRDefault="00E10D90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A17"/>
    <w:multiLevelType w:val="hybridMultilevel"/>
    <w:tmpl w:val="B534365A"/>
    <w:lvl w:ilvl="0" w:tplc="E58A7A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C3EF7"/>
    <w:multiLevelType w:val="hybridMultilevel"/>
    <w:tmpl w:val="AFF6FF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54D7"/>
    <w:multiLevelType w:val="hybridMultilevel"/>
    <w:tmpl w:val="0D08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4270C"/>
    <w:multiLevelType w:val="hybridMultilevel"/>
    <w:tmpl w:val="6A1420FE"/>
    <w:lvl w:ilvl="0" w:tplc="041F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B1D97"/>
    <w:multiLevelType w:val="hybridMultilevel"/>
    <w:tmpl w:val="189ED6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124F6"/>
    <w:multiLevelType w:val="hybridMultilevel"/>
    <w:tmpl w:val="CDEEA1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47352E"/>
    <w:multiLevelType w:val="hybridMultilevel"/>
    <w:tmpl w:val="A6661258"/>
    <w:lvl w:ilvl="0" w:tplc="0B947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E75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28F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200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6C3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49E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FAD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0A5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C48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51A44A0"/>
    <w:multiLevelType w:val="hybridMultilevel"/>
    <w:tmpl w:val="EF32E0FE"/>
    <w:lvl w:ilvl="0" w:tplc="3586D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611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FEBB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64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CA7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E1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ED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A43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4E4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AAE32B1"/>
    <w:multiLevelType w:val="hybridMultilevel"/>
    <w:tmpl w:val="BA84F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96515"/>
    <w:multiLevelType w:val="hybridMultilevel"/>
    <w:tmpl w:val="62861E10"/>
    <w:lvl w:ilvl="0" w:tplc="98D0D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E1F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6E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CA9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C1F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213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6EA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A73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476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zgi Atabilen">
    <w15:presenceInfo w15:providerId="None" w15:userId="Ezgi Atabi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1DE"/>
    <w:rsid w:val="00001691"/>
    <w:rsid w:val="00001B2A"/>
    <w:rsid w:val="0001193D"/>
    <w:rsid w:val="00016A97"/>
    <w:rsid w:val="000244AA"/>
    <w:rsid w:val="00040601"/>
    <w:rsid w:val="00040872"/>
    <w:rsid w:val="00044E2F"/>
    <w:rsid w:val="000475DF"/>
    <w:rsid w:val="00054E56"/>
    <w:rsid w:val="0006498F"/>
    <w:rsid w:val="00080C04"/>
    <w:rsid w:val="00084237"/>
    <w:rsid w:val="000911FD"/>
    <w:rsid w:val="000B2634"/>
    <w:rsid w:val="000B400E"/>
    <w:rsid w:val="000C4390"/>
    <w:rsid w:val="000D1CE4"/>
    <w:rsid w:val="000E4F15"/>
    <w:rsid w:val="000F28E5"/>
    <w:rsid w:val="00112A8B"/>
    <w:rsid w:val="001144E7"/>
    <w:rsid w:val="00144367"/>
    <w:rsid w:val="00146D4A"/>
    <w:rsid w:val="0015072E"/>
    <w:rsid w:val="00151D07"/>
    <w:rsid w:val="0016434E"/>
    <w:rsid w:val="00165ADC"/>
    <w:rsid w:val="00166825"/>
    <w:rsid w:val="00185BFE"/>
    <w:rsid w:val="00195801"/>
    <w:rsid w:val="001A6E75"/>
    <w:rsid w:val="001C0F2C"/>
    <w:rsid w:val="001C1AC6"/>
    <w:rsid w:val="001D25B1"/>
    <w:rsid w:val="001E26FC"/>
    <w:rsid w:val="001F0D30"/>
    <w:rsid w:val="001F2C44"/>
    <w:rsid w:val="002119CE"/>
    <w:rsid w:val="00222C24"/>
    <w:rsid w:val="002374B3"/>
    <w:rsid w:val="00245866"/>
    <w:rsid w:val="002461D1"/>
    <w:rsid w:val="00257E14"/>
    <w:rsid w:val="00266D48"/>
    <w:rsid w:val="0027209F"/>
    <w:rsid w:val="002832B9"/>
    <w:rsid w:val="00286FBA"/>
    <w:rsid w:val="002A31B7"/>
    <w:rsid w:val="002A6E40"/>
    <w:rsid w:val="002A70E7"/>
    <w:rsid w:val="002B61AF"/>
    <w:rsid w:val="002C3553"/>
    <w:rsid w:val="002D0508"/>
    <w:rsid w:val="002E05E9"/>
    <w:rsid w:val="002E1AD8"/>
    <w:rsid w:val="002F2059"/>
    <w:rsid w:val="0030514F"/>
    <w:rsid w:val="003077F0"/>
    <w:rsid w:val="00316B76"/>
    <w:rsid w:val="00323FC1"/>
    <w:rsid w:val="00333B19"/>
    <w:rsid w:val="0033470A"/>
    <w:rsid w:val="00335EE3"/>
    <w:rsid w:val="00341342"/>
    <w:rsid w:val="003413C1"/>
    <w:rsid w:val="00347B66"/>
    <w:rsid w:val="00370919"/>
    <w:rsid w:val="003854BD"/>
    <w:rsid w:val="00395AC8"/>
    <w:rsid w:val="003A28E5"/>
    <w:rsid w:val="003A7DE1"/>
    <w:rsid w:val="003B2685"/>
    <w:rsid w:val="003D4B0A"/>
    <w:rsid w:val="003D614D"/>
    <w:rsid w:val="003D6215"/>
    <w:rsid w:val="003E361B"/>
    <w:rsid w:val="003F04A1"/>
    <w:rsid w:val="003F293D"/>
    <w:rsid w:val="00405E9F"/>
    <w:rsid w:val="00411641"/>
    <w:rsid w:val="004128E1"/>
    <w:rsid w:val="0042542A"/>
    <w:rsid w:val="004322AE"/>
    <w:rsid w:val="0043532F"/>
    <w:rsid w:val="004521DC"/>
    <w:rsid w:val="0046647B"/>
    <w:rsid w:val="00472E04"/>
    <w:rsid w:val="00475890"/>
    <w:rsid w:val="004774B7"/>
    <w:rsid w:val="00487F7E"/>
    <w:rsid w:val="004938AF"/>
    <w:rsid w:val="004C7D50"/>
    <w:rsid w:val="004D50A7"/>
    <w:rsid w:val="004D60C0"/>
    <w:rsid w:val="004E7E5B"/>
    <w:rsid w:val="004F49AA"/>
    <w:rsid w:val="004F6E12"/>
    <w:rsid w:val="005231DE"/>
    <w:rsid w:val="00533A96"/>
    <w:rsid w:val="005435BA"/>
    <w:rsid w:val="0054655B"/>
    <w:rsid w:val="00555C91"/>
    <w:rsid w:val="00556186"/>
    <w:rsid w:val="00566F7B"/>
    <w:rsid w:val="005703FB"/>
    <w:rsid w:val="0058007D"/>
    <w:rsid w:val="00582900"/>
    <w:rsid w:val="00586B96"/>
    <w:rsid w:val="005907F2"/>
    <w:rsid w:val="00593ADB"/>
    <w:rsid w:val="005B3A46"/>
    <w:rsid w:val="005C7011"/>
    <w:rsid w:val="005C7E90"/>
    <w:rsid w:val="005D21C8"/>
    <w:rsid w:val="005E40C8"/>
    <w:rsid w:val="005E6BD2"/>
    <w:rsid w:val="00602B99"/>
    <w:rsid w:val="00610867"/>
    <w:rsid w:val="006217DE"/>
    <w:rsid w:val="006233C7"/>
    <w:rsid w:val="00633DCA"/>
    <w:rsid w:val="00642E18"/>
    <w:rsid w:val="00643160"/>
    <w:rsid w:val="00643663"/>
    <w:rsid w:val="00645076"/>
    <w:rsid w:val="00646A74"/>
    <w:rsid w:val="006470FF"/>
    <w:rsid w:val="0065051C"/>
    <w:rsid w:val="0065163C"/>
    <w:rsid w:val="006528B9"/>
    <w:rsid w:val="00652B10"/>
    <w:rsid w:val="006613FA"/>
    <w:rsid w:val="0066574D"/>
    <w:rsid w:val="00666BA6"/>
    <w:rsid w:val="00672029"/>
    <w:rsid w:val="00675622"/>
    <w:rsid w:val="0068482F"/>
    <w:rsid w:val="00693D62"/>
    <w:rsid w:val="006974BB"/>
    <w:rsid w:val="006A2480"/>
    <w:rsid w:val="006A653D"/>
    <w:rsid w:val="006B0106"/>
    <w:rsid w:val="006C3075"/>
    <w:rsid w:val="006D0D3E"/>
    <w:rsid w:val="006D2965"/>
    <w:rsid w:val="006D6436"/>
    <w:rsid w:val="006D7833"/>
    <w:rsid w:val="006E7945"/>
    <w:rsid w:val="006E7AED"/>
    <w:rsid w:val="006F0933"/>
    <w:rsid w:val="006F247B"/>
    <w:rsid w:val="007118C3"/>
    <w:rsid w:val="0071650B"/>
    <w:rsid w:val="00733C61"/>
    <w:rsid w:val="007354C9"/>
    <w:rsid w:val="007378AA"/>
    <w:rsid w:val="00737D82"/>
    <w:rsid w:val="00756FCD"/>
    <w:rsid w:val="00764C84"/>
    <w:rsid w:val="007677AD"/>
    <w:rsid w:val="00772174"/>
    <w:rsid w:val="00781E37"/>
    <w:rsid w:val="00782D41"/>
    <w:rsid w:val="00786D2A"/>
    <w:rsid w:val="007A6473"/>
    <w:rsid w:val="007C1260"/>
    <w:rsid w:val="007C2E95"/>
    <w:rsid w:val="007D2C1B"/>
    <w:rsid w:val="007D3A0B"/>
    <w:rsid w:val="007F3C8B"/>
    <w:rsid w:val="008041EB"/>
    <w:rsid w:val="008048A0"/>
    <w:rsid w:val="00804914"/>
    <w:rsid w:val="008168AB"/>
    <w:rsid w:val="008332CD"/>
    <w:rsid w:val="008342CD"/>
    <w:rsid w:val="00836D96"/>
    <w:rsid w:val="00840685"/>
    <w:rsid w:val="00844AA6"/>
    <w:rsid w:val="00845C0C"/>
    <w:rsid w:val="00847C42"/>
    <w:rsid w:val="00855A47"/>
    <w:rsid w:val="00856436"/>
    <w:rsid w:val="00857024"/>
    <w:rsid w:val="00863435"/>
    <w:rsid w:val="00874B88"/>
    <w:rsid w:val="00876271"/>
    <w:rsid w:val="008827D5"/>
    <w:rsid w:val="00884BB0"/>
    <w:rsid w:val="00886575"/>
    <w:rsid w:val="0089617B"/>
    <w:rsid w:val="00896334"/>
    <w:rsid w:val="008A4BEC"/>
    <w:rsid w:val="008A680A"/>
    <w:rsid w:val="008B461B"/>
    <w:rsid w:val="008B4CD1"/>
    <w:rsid w:val="008B53E7"/>
    <w:rsid w:val="008E7C40"/>
    <w:rsid w:val="00906D20"/>
    <w:rsid w:val="009167FE"/>
    <w:rsid w:val="00917681"/>
    <w:rsid w:val="00921511"/>
    <w:rsid w:val="00935A39"/>
    <w:rsid w:val="00936020"/>
    <w:rsid w:val="00941255"/>
    <w:rsid w:val="00942241"/>
    <w:rsid w:val="009541CB"/>
    <w:rsid w:val="00957B2B"/>
    <w:rsid w:val="00963307"/>
    <w:rsid w:val="009660A1"/>
    <w:rsid w:val="00982B9A"/>
    <w:rsid w:val="009858D3"/>
    <w:rsid w:val="009A2886"/>
    <w:rsid w:val="009A39A9"/>
    <w:rsid w:val="009B149E"/>
    <w:rsid w:val="009C11D5"/>
    <w:rsid w:val="009C2D83"/>
    <w:rsid w:val="009D7ED7"/>
    <w:rsid w:val="009E4645"/>
    <w:rsid w:val="00A14EB0"/>
    <w:rsid w:val="00A224E8"/>
    <w:rsid w:val="00A2473D"/>
    <w:rsid w:val="00A262C5"/>
    <w:rsid w:val="00A27AB0"/>
    <w:rsid w:val="00A3475F"/>
    <w:rsid w:val="00A34787"/>
    <w:rsid w:val="00A4202F"/>
    <w:rsid w:val="00A57C25"/>
    <w:rsid w:val="00A6534A"/>
    <w:rsid w:val="00A676AC"/>
    <w:rsid w:val="00A76F21"/>
    <w:rsid w:val="00A8246B"/>
    <w:rsid w:val="00A8762D"/>
    <w:rsid w:val="00A97930"/>
    <w:rsid w:val="00AA0DD1"/>
    <w:rsid w:val="00AB6733"/>
    <w:rsid w:val="00AC05D1"/>
    <w:rsid w:val="00AC1041"/>
    <w:rsid w:val="00AC60B9"/>
    <w:rsid w:val="00AD6914"/>
    <w:rsid w:val="00AE526D"/>
    <w:rsid w:val="00AE72E4"/>
    <w:rsid w:val="00AF152E"/>
    <w:rsid w:val="00AF1F02"/>
    <w:rsid w:val="00B01282"/>
    <w:rsid w:val="00B179AC"/>
    <w:rsid w:val="00B2763A"/>
    <w:rsid w:val="00B34B5C"/>
    <w:rsid w:val="00B40E58"/>
    <w:rsid w:val="00B4687D"/>
    <w:rsid w:val="00B47346"/>
    <w:rsid w:val="00B577F1"/>
    <w:rsid w:val="00B62FA5"/>
    <w:rsid w:val="00B7337F"/>
    <w:rsid w:val="00B755D2"/>
    <w:rsid w:val="00B842AC"/>
    <w:rsid w:val="00B902D9"/>
    <w:rsid w:val="00BA2E67"/>
    <w:rsid w:val="00BB3BC0"/>
    <w:rsid w:val="00BC15A7"/>
    <w:rsid w:val="00BC5C33"/>
    <w:rsid w:val="00BE1C94"/>
    <w:rsid w:val="00BE5366"/>
    <w:rsid w:val="00BE592A"/>
    <w:rsid w:val="00BF3AFE"/>
    <w:rsid w:val="00BF53D5"/>
    <w:rsid w:val="00C033E6"/>
    <w:rsid w:val="00C04C3B"/>
    <w:rsid w:val="00C127B9"/>
    <w:rsid w:val="00C147CC"/>
    <w:rsid w:val="00C14A79"/>
    <w:rsid w:val="00C260F1"/>
    <w:rsid w:val="00C263F6"/>
    <w:rsid w:val="00C27938"/>
    <w:rsid w:val="00C53206"/>
    <w:rsid w:val="00C53A04"/>
    <w:rsid w:val="00C56F8F"/>
    <w:rsid w:val="00C5769A"/>
    <w:rsid w:val="00C72775"/>
    <w:rsid w:val="00C760A4"/>
    <w:rsid w:val="00C856B7"/>
    <w:rsid w:val="00C86B3F"/>
    <w:rsid w:val="00CB7494"/>
    <w:rsid w:val="00CC5684"/>
    <w:rsid w:val="00CE17B2"/>
    <w:rsid w:val="00CE329D"/>
    <w:rsid w:val="00CF3042"/>
    <w:rsid w:val="00D05AE2"/>
    <w:rsid w:val="00D16845"/>
    <w:rsid w:val="00D16936"/>
    <w:rsid w:val="00D21EA5"/>
    <w:rsid w:val="00D247DA"/>
    <w:rsid w:val="00D37ED6"/>
    <w:rsid w:val="00D4030C"/>
    <w:rsid w:val="00D458C2"/>
    <w:rsid w:val="00D655CA"/>
    <w:rsid w:val="00DA222A"/>
    <w:rsid w:val="00DB0424"/>
    <w:rsid w:val="00DC2F40"/>
    <w:rsid w:val="00DD0A12"/>
    <w:rsid w:val="00DD3819"/>
    <w:rsid w:val="00DE0670"/>
    <w:rsid w:val="00DE0A8C"/>
    <w:rsid w:val="00DE2D45"/>
    <w:rsid w:val="00DE6FA5"/>
    <w:rsid w:val="00DF0D47"/>
    <w:rsid w:val="00E10D90"/>
    <w:rsid w:val="00E1243A"/>
    <w:rsid w:val="00E37E21"/>
    <w:rsid w:val="00E47ED3"/>
    <w:rsid w:val="00E51369"/>
    <w:rsid w:val="00E5161B"/>
    <w:rsid w:val="00E51CFE"/>
    <w:rsid w:val="00E52C36"/>
    <w:rsid w:val="00E83938"/>
    <w:rsid w:val="00E84171"/>
    <w:rsid w:val="00E947E3"/>
    <w:rsid w:val="00EA14A0"/>
    <w:rsid w:val="00EB0304"/>
    <w:rsid w:val="00EB2DB5"/>
    <w:rsid w:val="00ED027C"/>
    <w:rsid w:val="00ED1A5B"/>
    <w:rsid w:val="00ED5535"/>
    <w:rsid w:val="00EF1DCD"/>
    <w:rsid w:val="00EF34D3"/>
    <w:rsid w:val="00F12F7F"/>
    <w:rsid w:val="00F13D20"/>
    <w:rsid w:val="00F17B28"/>
    <w:rsid w:val="00F202B3"/>
    <w:rsid w:val="00F22A6E"/>
    <w:rsid w:val="00F22DBF"/>
    <w:rsid w:val="00F27C3A"/>
    <w:rsid w:val="00F36B74"/>
    <w:rsid w:val="00F62186"/>
    <w:rsid w:val="00F66ACD"/>
    <w:rsid w:val="00F957AF"/>
    <w:rsid w:val="00FB5622"/>
    <w:rsid w:val="00FC013C"/>
    <w:rsid w:val="00FC30D8"/>
    <w:rsid w:val="00FC327C"/>
    <w:rsid w:val="00FC3F74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14"/>
    <w:rPr>
      <w:sz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4322A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49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14"/>
    <w:pPr>
      <w:tabs>
        <w:tab w:val="center" w:pos="4153"/>
        <w:tab w:val="right" w:pos="8306"/>
      </w:tabs>
    </w:pPr>
  </w:style>
  <w:style w:type="paragraph" w:customStyle="1" w:styleId="text">
    <w:name w:val="text"/>
    <w:rsid w:val="0080491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US" w:eastAsia="en-US"/>
    </w:rPr>
  </w:style>
  <w:style w:type="paragraph" w:customStyle="1" w:styleId="slogan">
    <w:name w:val="slogan"/>
    <w:rsid w:val="00804914"/>
    <w:pPr>
      <w:framePr w:w="9696" w:h="1009" w:wrap="around" w:vAnchor="page" w:hAnchor="page" w:x="1305" w:y="15310"/>
      <w:spacing w:line="280" w:lineRule="exact"/>
    </w:pPr>
    <w:rPr>
      <w:rFonts w:ascii="Arial" w:hAnsi="Arial"/>
      <w:b/>
      <w:noProof/>
      <w:sz w:val="17"/>
      <w:lang w:val="en-US" w:eastAsia="en-US"/>
    </w:rPr>
  </w:style>
  <w:style w:type="paragraph" w:customStyle="1" w:styleId="typedaddress">
    <w:name w:val="typed address"/>
    <w:rsid w:val="00804914"/>
    <w:pPr>
      <w:framePr w:wrap="notBeside" w:vAnchor="page" w:hAnchor="page" w:x="2921" w:y="279" w:anchorLock="1"/>
      <w:spacing w:line="280" w:lineRule="exact"/>
    </w:pPr>
    <w:rPr>
      <w:noProof/>
      <w:sz w:val="22"/>
      <w:lang w:val="en-US" w:eastAsia="en-US"/>
    </w:rPr>
  </w:style>
  <w:style w:type="paragraph" w:customStyle="1" w:styleId="Tarih1">
    <w:name w:val="Tarih1"/>
    <w:rsid w:val="00804914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US" w:eastAsia="en-US"/>
    </w:rPr>
  </w:style>
  <w:style w:type="paragraph" w:customStyle="1" w:styleId="contact">
    <w:name w:val="contact"/>
    <w:rsid w:val="00804914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officename">
    <w:name w:val="office name"/>
    <w:next w:val="contact"/>
    <w:rsid w:val="00804914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US" w:eastAsia="en-US"/>
    </w:rPr>
  </w:style>
  <w:style w:type="paragraph" w:customStyle="1" w:styleId="address">
    <w:name w:val="address"/>
    <w:rsid w:val="00804914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corplegal">
    <w:name w:val="corp/legal"/>
    <w:rsid w:val="00804914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US" w:eastAsia="en-US"/>
    </w:rPr>
  </w:style>
  <w:style w:type="paragraph" w:customStyle="1" w:styleId="bullets1stlevel">
    <w:name w:val="bullets 1st level"/>
    <w:basedOn w:val="text"/>
    <w:next w:val="text"/>
    <w:rsid w:val="00804914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804914"/>
    <w:pPr>
      <w:ind w:left="624" w:hanging="284"/>
    </w:pPr>
  </w:style>
  <w:style w:type="paragraph" w:customStyle="1" w:styleId="Titletext">
    <w:name w:val="Title text"/>
    <w:basedOn w:val="text"/>
    <w:rsid w:val="00804914"/>
    <w:pPr>
      <w:suppressAutoHyphens/>
      <w:spacing w:before="12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rsid w:val="00804914"/>
    <w:pPr>
      <w:spacing w:before="300"/>
    </w:pPr>
  </w:style>
  <w:style w:type="paragraph" w:customStyle="1" w:styleId="Slogan0">
    <w:name w:val="Slogan"/>
    <w:basedOn w:val="text"/>
    <w:rsid w:val="00804914"/>
    <w:pPr>
      <w:spacing w:after="0"/>
    </w:pPr>
    <w:rPr>
      <w:rFonts w:ascii="Arial" w:hAnsi="Arial"/>
      <w:b/>
      <w:sz w:val="17"/>
    </w:rPr>
  </w:style>
  <w:style w:type="paragraph" w:customStyle="1" w:styleId="Additionalinfo">
    <w:name w:val="Additional info"/>
    <w:basedOn w:val="Slogan0"/>
    <w:next w:val="Slogan0"/>
    <w:rsid w:val="00804914"/>
    <w:rPr>
      <w:rFonts w:ascii="Times" w:hAnsi="Times"/>
      <w:b w:val="0"/>
      <w:sz w:val="22"/>
    </w:rPr>
  </w:style>
  <w:style w:type="paragraph" w:customStyle="1" w:styleId="Contactinfo">
    <w:name w:val="Contact info"/>
    <w:basedOn w:val="Slogan0"/>
    <w:next w:val="Additionalinfo"/>
    <w:rsid w:val="00804914"/>
    <w:rPr>
      <w:b w:val="0"/>
      <w:sz w:val="24"/>
    </w:rPr>
  </w:style>
  <w:style w:type="paragraph" w:customStyle="1" w:styleId="Furtherinfo">
    <w:name w:val="Further info"/>
    <w:basedOn w:val="Slogan0"/>
    <w:next w:val="Contactinfo"/>
    <w:rsid w:val="00804914"/>
    <w:pPr>
      <w:spacing w:before="280"/>
    </w:pPr>
    <w:rPr>
      <w:sz w:val="24"/>
    </w:rPr>
  </w:style>
  <w:style w:type="paragraph" w:customStyle="1" w:styleId="confidentialitytext">
    <w:name w:val="confidentiality text"/>
    <w:basedOn w:val="Normal"/>
    <w:rsid w:val="00804914"/>
    <w:pPr>
      <w:framePr w:w="9696" w:h="1009" w:wrap="around" w:vAnchor="page" w:hAnchor="page" w:x="1305" w:y="15310"/>
      <w:spacing w:line="340" w:lineRule="exact"/>
    </w:pPr>
    <w:rPr>
      <w:rFonts w:ascii="Arial" w:hAnsi="Arial"/>
      <w:sz w:val="15"/>
    </w:rPr>
  </w:style>
  <w:style w:type="character" w:styleId="Hyperlink">
    <w:name w:val="Hyperlink"/>
    <w:uiPriority w:val="99"/>
    <w:rsid w:val="004128E1"/>
    <w:rPr>
      <w:color w:val="0000FF"/>
      <w:u w:val="single"/>
    </w:rPr>
  </w:style>
  <w:style w:type="paragraph" w:customStyle="1" w:styleId="Fax">
    <w:name w:val="Fax"/>
    <w:next w:val="MacroText"/>
    <w:rsid w:val="00C56F8F"/>
    <w:pPr>
      <w:spacing w:line="454" w:lineRule="exact"/>
    </w:pPr>
    <w:rPr>
      <w:rFonts w:ascii="Arial" w:hAnsi="Arial"/>
      <w:b/>
      <w:noProof/>
      <w:sz w:val="40"/>
      <w:lang w:val="en-US" w:eastAsia="en-US"/>
    </w:rPr>
  </w:style>
  <w:style w:type="paragraph" w:styleId="MacroText">
    <w:name w:val="macro"/>
    <w:semiHidden/>
    <w:rsid w:val="00C56F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customStyle="1" w:styleId="inserttext">
    <w:name w:val="insert text"/>
    <w:basedOn w:val="text"/>
    <w:next w:val="Normal"/>
    <w:rsid w:val="00C56F8F"/>
    <w:pPr>
      <w:spacing w:before="60" w:after="0"/>
    </w:pPr>
  </w:style>
  <w:style w:type="paragraph" w:customStyle="1" w:styleId="FaxHeadings">
    <w:name w:val="Fax Headings"/>
    <w:basedOn w:val="Fax"/>
    <w:rsid w:val="00C56F8F"/>
    <w:pPr>
      <w:spacing w:before="60" w:line="280" w:lineRule="exact"/>
    </w:pPr>
    <w:rPr>
      <w:b w:val="0"/>
      <w:sz w:val="17"/>
    </w:rPr>
  </w:style>
  <w:style w:type="paragraph" w:styleId="BalloonText">
    <w:name w:val="Balloon Text"/>
    <w:basedOn w:val="Normal"/>
    <w:semiHidden/>
    <w:rsid w:val="00044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4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edaddress0">
    <w:name w:val="typedaddress"/>
    <w:basedOn w:val="Normal"/>
    <w:rsid w:val="007118C3"/>
    <w:pPr>
      <w:spacing w:line="280" w:lineRule="atLeast"/>
    </w:pPr>
    <w:rPr>
      <w:rFonts w:eastAsia="Calibri" w:cs="Times"/>
      <w:sz w:val="22"/>
      <w:szCs w:val="22"/>
      <w:lang w:val="en-US"/>
    </w:rPr>
  </w:style>
  <w:style w:type="paragraph" w:customStyle="1" w:styleId="titletext0">
    <w:name w:val="titletext"/>
    <w:basedOn w:val="Normal"/>
    <w:rsid w:val="007118C3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InternetLink">
    <w:name w:val="Internet Link"/>
    <w:rsid w:val="0033470A"/>
    <w:rPr>
      <w:color w:val="0000FF"/>
      <w:u w:val="single"/>
    </w:rPr>
  </w:style>
  <w:style w:type="paragraph" w:customStyle="1" w:styleId="Default">
    <w:name w:val="Default"/>
    <w:rsid w:val="00040872"/>
    <w:pPr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46D4A"/>
    <w:pPr>
      <w:ind w:left="720"/>
    </w:pPr>
    <w:rPr>
      <w:rFonts w:cs="Times"/>
      <w:noProof/>
      <w:szCs w:val="24"/>
      <w:lang w:val="tr-TR" w:eastAsia="tr-T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6D4A"/>
    <w:rPr>
      <w:rFonts w:cs="Times"/>
      <w:noProof/>
      <w:sz w:val="24"/>
      <w:szCs w:val="24"/>
    </w:rPr>
  </w:style>
  <w:style w:type="paragraph" w:styleId="NoSpacing">
    <w:name w:val="No Spacing"/>
    <w:qFormat/>
    <w:rsid w:val="00A8762D"/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9A3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A39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9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3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39A9"/>
    <w:rPr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22AE"/>
    <w:rPr>
      <w:rFonts w:ascii="Times New Roman" w:hAnsi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8246B"/>
    <w:rPr>
      <w:i/>
      <w:iCs/>
    </w:rPr>
  </w:style>
  <w:style w:type="paragraph" w:styleId="Revision">
    <w:name w:val="Revision"/>
    <w:hidden/>
    <w:uiPriority w:val="99"/>
    <w:semiHidden/>
    <w:rsid w:val="00B40E58"/>
    <w:rPr>
      <w:sz w:val="24"/>
      <w:lang w:val="en-GB" w:eastAsia="en-US"/>
    </w:rPr>
  </w:style>
  <w:style w:type="character" w:styleId="FollowedHyperlink">
    <w:name w:val="FollowedHyperlink"/>
    <w:basedOn w:val="DefaultParagraphFont"/>
    <w:rsid w:val="004521DC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7945"/>
    <w:rPr>
      <w:rFonts w:ascii="Consolas" w:eastAsiaTheme="minorHAnsi" w:hAnsi="Consolas" w:cstheme="minorBidi"/>
      <w:sz w:val="20"/>
      <w:lang w:val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7945"/>
    <w:rPr>
      <w:rFonts w:ascii="Consolas" w:eastAsiaTheme="minorHAnsi" w:hAnsi="Consolas" w:cstheme="minorBidi"/>
      <w:lang w:eastAsia="en-US"/>
    </w:rPr>
  </w:style>
  <w:style w:type="paragraph" w:customStyle="1" w:styleId="Body">
    <w:name w:val="Body"/>
    <w:rsid w:val="00E513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Link">
    <w:name w:val="Link"/>
    <w:rsid w:val="00E51369"/>
    <w:rPr>
      <w:color w:val="0000FF"/>
      <w:u w:val="single" w:color="0000FF"/>
    </w:rPr>
  </w:style>
  <w:style w:type="paragraph" w:customStyle="1" w:styleId="BodyA">
    <w:name w:val="Body A"/>
    <w:rsid w:val="00E513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basedOn w:val="DefaultParagraphFont"/>
    <w:rsid w:val="00E51369"/>
    <w:rPr>
      <w:rFonts w:ascii="Georgia" w:eastAsia="Georgia" w:hAnsi="Georgia" w:cs="Georgia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sid w:val="00E51369"/>
    <w:rPr>
      <w:rFonts w:ascii="Georgia" w:eastAsia="Georgia" w:hAnsi="Georgia" w:cs="Georgia"/>
      <w:color w:val="0000FF"/>
      <w:sz w:val="20"/>
      <w:szCs w:val="20"/>
      <w:u w:val="single" w:color="0000FF"/>
    </w:rPr>
  </w:style>
  <w:style w:type="paragraph" w:customStyle="1" w:styleId="Normal1">
    <w:name w:val="Normal1"/>
    <w:rsid w:val="00487F7E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A653D"/>
    <w:rPr>
      <w:rFonts w:ascii="Times New Roman" w:eastAsiaTheme="minorHAnsi" w:hAnsi="Times New Roman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wf.org.t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estek.wwf.org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guzelhareket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wf.org.t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letisim\corporate%20comms\wwfpressreleaseb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6449-6678-42E1-BA29-6D61C6EF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wwfpressreleaseb</Template>
  <TotalTime>88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River Design</Company>
  <LinksUpToDate>false</LinksUpToDate>
  <CharactersWithSpaces>4649</CharactersWithSpaces>
  <SharedDoc>false</SharedDoc>
  <HLinks>
    <vt:vector size="18" baseType="variant"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http://www.wwf.org.tr/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mailto:mberke@wwf.org.tr</vt:lpwstr>
      </vt:variant>
      <vt:variant>
        <vt:lpwstr/>
      </vt:variant>
      <vt:variant>
        <vt:i4>5898278</vt:i4>
      </vt:variant>
      <vt:variant>
        <vt:i4>0</vt:i4>
      </vt:variant>
      <vt:variant>
        <vt:i4>0</vt:i4>
      </vt:variant>
      <vt:variant>
        <vt:i4>5</vt:i4>
      </vt:variant>
      <vt:variant>
        <vt:lpwstr>mailto:info@wwf.org.tr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Dnz</dc:creator>
  <cp:lastModifiedBy>Pelin ÖZKAN</cp:lastModifiedBy>
  <cp:revision>12</cp:revision>
  <cp:lastPrinted>2018-04-26T14:39:00Z</cp:lastPrinted>
  <dcterms:created xsi:type="dcterms:W3CDTF">2018-10-02T12:38:00Z</dcterms:created>
  <dcterms:modified xsi:type="dcterms:W3CDTF">2018-10-04T06:18:00Z</dcterms:modified>
</cp:coreProperties>
</file>